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69BD4A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Пояснительная записка</w:t>
      </w:r>
    </w:p>
    <w:p w14:paraId="388F73A9" w14:textId="77777777" w:rsidR="0056015A" w:rsidRPr="00AB5C9B" w:rsidRDefault="0056015A" w:rsidP="0056015A">
      <w:pPr>
        <w:ind w:firstLine="567"/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к проекту решения Совета депутатов городского округа Истра Московской области о внесении изменений в решение</w:t>
      </w:r>
    </w:p>
    <w:p w14:paraId="7254E193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Совета депутатов городского округа Истра Московской области</w:t>
      </w:r>
    </w:p>
    <w:p w14:paraId="3D5EB3AC" w14:textId="77777777" w:rsidR="0056015A" w:rsidRPr="00AB5C9B" w:rsidRDefault="0056015A" w:rsidP="0056015A">
      <w:pPr>
        <w:jc w:val="center"/>
        <w:rPr>
          <w:b/>
          <w:sz w:val="26"/>
          <w:szCs w:val="26"/>
        </w:rPr>
      </w:pPr>
      <w:r w:rsidRPr="00AB5C9B">
        <w:rPr>
          <w:b/>
          <w:sz w:val="26"/>
          <w:szCs w:val="26"/>
        </w:rPr>
        <w:t>от «1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» декабря 20</w:t>
      </w:r>
      <w:r>
        <w:rPr>
          <w:b/>
          <w:sz w:val="26"/>
          <w:szCs w:val="26"/>
        </w:rPr>
        <w:t xml:space="preserve">20 </w:t>
      </w:r>
      <w:r w:rsidRPr="00AB5C9B">
        <w:rPr>
          <w:b/>
          <w:sz w:val="26"/>
          <w:szCs w:val="26"/>
        </w:rPr>
        <w:t xml:space="preserve">года № </w:t>
      </w:r>
      <w:r>
        <w:rPr>
          <w:b/>
          <w:sz w:val="26"/>
          <w:szCs w:val="26"/>
        </w:rPr>
        <w:t>6</w:t>
      </w:r>
      <w:r w:rsidRPr="00AB5C9B">
        <w:rPr>
          <w:b/>
          <w:sz w:val="26"/>
          <w:szCs w:val="26"/>
        </w:rPr>
        <w:t>/1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«О бюджете городского округа Истра</w:t>
      </w:r>
      <w:r>
        <w:rPr>
          <w:b/>
          <w:sz w:val="26"/>
          <w:szCs w:val="26"/>
        </w:rPr>
        <w:t xml:space="preserve"> Московской области</w:t>
      </w:r>
      <w:r w:rsidRPr="00AB5C9B">
        <w:rPr>
          <w:b/>
          <w:sz w:val="26"/>
          <w:szCs w:val="26"/>
        </w:rPr>
        <w:t xml:space="preserve"> на 202</w:t>
      </w:r>
      <w:r>
        <w:rPr>
          <w:b/>
          <w:sz w:val="26"/>
          <w:szCs w:val="26"/>
        </w:rPr>
        <w:t>1</w:t>
      </w:r>
      <w:r w:rsidRPr="00AB5C9B">
        <w:rPr>
          <w:b/>
          <w:sz w:val="26"/>
          <w:szCs w:val="26"/>
        </w:rPr>
        <w:t xml:space="preserve"> год и плановый период 202</w:t>
      </w:r>
      <w:r>
        <w:rPr>
          <w:b/>
          <w:sz w:val="26"/>
          <w:szCs w:val="26"/>
        </w:rPr>
        <w:t>2</w:t>
      </w:r>
      <w:r w:rsidRPr="00AB5C9B">
        <w:rPr>
          <w:b/>
          <w:sz w:val="26"/>
          <w:szCs w:val="26"/>
        </w:rPr>
        <w:t xml:space="preserve"> и 202</w:t>
      </w:r>
      <w:r>
        <w:rPr>
          <w:b/>
          <w:sz w:val="26"/>
          <w:szCs w:val="26"/>
        </w:rPr>
        <w:t>3</w:t>
      </w:r>
      <w:r w:rsidRPr="00AB5C9B">
        <w:rPr>
          <w:b/>
          <w:sz w:val="26"/>
          <w:szCs w:val="26"/>
        </w:rPr>
        <w:t xml:space="preserve"> годов»</w:t>
      </w:r>
    </w:p>
    <w:p w14:paraId="751F9D48" w14:textId="77777777" w:rsidR="0056015A" w:rsidRPr="00AB5C9B" w:rsidRDefault="0056015A" w:rsidP="0056015A">
      <w:pPr>
        <w:autoSpaceDE w:val="0"/>
        <w:adjustRightInd w:val="0"/>
        <w:ind w:firstLine="567"/>
        <w:jc w:val="both"/>
        <w:rPr>
          <w:sz w:val="26"/>
          <w:szCs w:val="26"/>
        </w:rPr>
      </w:pPr>
    </w:p>
    <w:p w14:paraId="0FD6B3EE" w14:textId="7C2C6AE8" w:rsidR="005065E0" w:rsidRDefault="008D66DE" w:rsidP="008D66DE">
      <w:pPr>
        <w:spacing w:line="276" w:lineRule="auto"/>
        <w:ind w:firstLine="709"/>
        <w:jc w:val="both"/>
        <w:rPr>
          <w:sz w:val="26"/>
          <w:szCs w:val="26"/>
        </w:rPr>
      </w:pPr>
      <w:r w:rsidRPr="008D66DE">
        <w:rPr>
          <w:sz w:val="26"/>
          <w:szCs w:val="26"/>
        </w:rPr>
        <w:t>В проекте решения Совета депутатов городского округа Истра Московской области «О внесении изменений в решение Совета депутатов городского округа Истра Московской области» от 24.12.2021 года № 2/13 «О бюджете городского округа Истра Московской области на 2022 год и плановый период 2023 и 2024 годов» уточнены следующие показатели:</w:t>
      </w:r>
    </w:p>
    <w:p w14:paraId="4F0E38FF" w14:textId="77777777" w:rsidR="008D66DE" w:rsidRPr="00471256" w:rsidRDefault="008D66DE" w:rsidP="008D66DE">
      <w:pPr>
        <w:spacing w:line="276" w:lineRule="auto"/>
        <w:ind w:firstLine="709"/>
        <w:rPr>
          <w:b/>
          <w:sz w:val="26"/>
          <w:szCs w:val="26"/>
        </w:rPr>
      </w:pPr>
    </w:p>
    <w:p w14:paraId="3AC17DD0" w14:textId="4164DEEA" w:rsidR="005065E0" w:rsidRPr="00AB5C9B" w:rsidRDefault="005065E0" w:rsidP="00284F26">
      <w:pPr>
        <w:pStyle w:val="a3"/>
        <w:numPr>
          <w:ilvl w:val="0"/>
          <w:numId w:val="7"/>
        </w:numPr>
        <w:spacing w:line="276" w:lineRule="auto"/>
        <w:jc w:val="both"/>
        <w:rPr>
          <w:b/>
          <w:i/>
          <w:sz w:val="26"/>
          <w:szCs w:val="26"/>
          <w:u w:val="single"/>
        </w:rPr>
      </w:pPr>
      <w:r w:rsidRPr="00AB5C9B">
        <w:rPr>
          <w:sz w:val="26"/>
          <w:szCs w:val="26"/>
        </w:rPr>
        <w:t>Общий объем доходов:</w:t>
      </w:r>
    </w:p>
    <w:p w14:paraId="2C0471ED" w14:textId="7E062684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 w:rsidR="00CC2490"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</w:t>
      </w:r>
      <w:r w:rsidR="00E42E8C">
        <w:rPr>
          <w:sz w:val="26"/>
          <w:szCs w:val="26"/>
        </w:rPr>
        <w:t>увеличен</w:t>
      </w:r>
      <w:r w:rsidR="00FB6B6D">
        <w:rPr>
          <w:sz w:val="26"/>
          <w:szCs w:val="26"/>
        </w:rPr>
        <w:t xml:space="preserve"> </w:t>
      </w:r>
      <w:r w:rsidRPr="00AB5C9B">
        <w:rPr>
          <w:sz w:val="26"/>
          <w:szCs w:val="26"/>
        </w:rPr>
        <w:t>на</w:t>
      </w:r>
      <w:r w:rsidR="00F86385">
        <w:rPr>
          <w:sz w:val="26"/>
          <w:szCs w:val="26"/>
        </w:rPr>
        <w:t xml:space="preserve"> </w:t>
      </w:r>
      <w:r w:rsidR="00FB6B6D">
        <w:rPr>
          <w:sz w:val="26"/>
          <w:szCs w:val="26"/>
        </w:rPr>
        <w:t>–</w:t>
      </w:r>
      <w:r w:rsidR="005F46FC">
        <w:rPr>
          <w:sz w:val="26"/>
          <w:szCs w:val="26"/>
        </w:rPr>
        <w:t xml:space="preserve"> </w:t>
      </w:r>
      <w:r w:rsidR="00E42E8C">
        <w:rPr>
          <w:sz w:val="26"/>
          <w:szCs w:val="26"/>
        </w:rPr>
        <w:t>1</w:t>
      </w:r>
      <w:r w:rsidR="00C669D1">
        <w:rPr>
          <w:sz w:val="26"/>
          <w:szCs w:val="26"/>
        </w:rPr>
        <w:t xml:space="preserve"> </w:t>
      </w:r>
      <w:r w:rsidR="00547EF7">
        <w:rPr>
          <w:sz w:val="26"/>
          <w:szCs w:val="26"/>
        </w:rPr>
        <w:t>3</w:t>
      </w:r>
      <w:r w:rsidR="004F0C79">
        <w:rPr>
          <w:sz w:val="26"/>
          <w:szCs w:val="26"/>
        </w:rPr>
        <w:t>9</w:t>
      </w:r>
      <w:r w:rsidR="00547EF7">
        <w:rPr>
          <w:sz w:val="26"/>
          <w:szCs w:val="26"/>
        </w:rPr>
        <w:t xml:space="preserve">2 602,5 </w:t>
      </w:r>
      <w:r w:rsidR="00AB328B">
        <w:rPr>
          <w:sz w:val="26"/>
          <w:szCs w:val="26"/>
        </w:rPr>
        <w:t>тыс.</w:t>
      </w:r>
      <w:r w:rsidR="0048733B">
        <w:rPr>
          <w:sz w:val="26"/>
          <w:szCs w:val="26"/>
        </w:rPr>
        <w:t xml:space="preserve"> </w:t>
      </w:r>
      <w:r w:rsidR="00AB328B">
        <w:rPr>
          <w:sz w:val="26"/>
          <w:szCs w:val="26"/>
        </w:rPr>
        <w:t>рублей;</w:t>
      </w:r>
    </w:p>
    <w:p w14:paraId="41935103" w14:textId="5E5DB859" w:rsidR="005065E0" w:rsidRPr="00AB5C9B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 w:rsidR="00CC2490"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</w:t>
      </w:r>
      <w:r w:rsidR="00E42E8C">
        <w:rPr>
          <w:sz w:val="26"/>
          <w:szCs w:val="26"/>
        </w:rPr>
        <w:t>уменьшен</w:t>
      </w:r>
      <w:r w:rsidR="00FB6B6D">
        <w:rPr>
          <w:sz w:val="26"/>
          <w:szCs w:val="26"/>
        </w:rPr>
        <w:t xml:space="preserve"> на </w:t>
      </w:r>
      <w:r w:rsidR="00E42E8C">
        <w:rPr>
          <w:sz w:val="26"/>
          <w:szCs w:val="26"/>
        </w:rPr>
        <w:t>–</w:t>
      </w:r>
      <w:r w:rsidR="00193BB8" w:rsidRPr="00193BB8">
        <w:rPr>
          <w:sz w:val="26"/>
          <w:szCs w:val="26"/>
        </w:rPr>
        <w:t xml:space="preserve"> </w:t>
      </w:r>
      <w:r w:rsidR="00E42E8C">
        <w:rPr>
          <w:sz w:val="26"/>
          <w:szCs w:val="26"/>
        </w:rPr>
        <w:t>560 550,6</w:t>
      </w:r>
      <w:r w:rsidR="00193BB8" w:rsidRPr="00193BB8">
        <w:rPr>
          <w:sz w:val="26"/>
          <w:szCs w:val="26"/>
        </w:rPr>
        <w:t xml:space="preserve"> </w:t>
      </w:r>
      <w:r w:rsidR="00AB328B">
        <w:rPr>
          <w:sz w:val="26"/>
          <w:szCs w:val="26"/>
        </w:rPr>
        <w:t>тыс.</w:t>
      </w:r>
      <w:r w:rsidR="0048733B">
        <w:rPr>
          <w:sz w:val="26"/>
          <w:szCs w:val="26"/>
        </w:rPr>
        <w:t xml:space="preserve"> </w:t>
      </w:r>
      <w:r w:rsidR="00AB328B">
        <w:rPr>
          <w:sz w:val="26"/>
          <w:szCs w:val="26"/>
        </w:rPr>
        <w:t>рублей;</w:t>
      </w:r>
    </w:p>
    <w:p w14:paraId="166B9525" w14:textId="49B01F88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 w:rsidR="00CC2490"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 w:rsidR="00E42E8C">
        <w:rPr>
          <w:sz w:val="26"/>
          <w:szCs w:val="26"/>
        </w:rPr>
        <w:t>увеличен</w:t>
      </w:r>
      <w:r w:rsidR="00E21C07">
        <w:rPr>
          <w:sz w:val="26"/>
          <w:szCs w:val="26"/>
        </w:rPr>
        <w:t xml:space="preserve"> на</w:t>
      </w:r>
      <w:r w:rsidR="005F46FC">
        <w:rPr>
          <w:sz w:val="26"/>
          <w:szCs w:val="26"/>
        </w:rPr>
        <w:t xml:space="preserve"> </w:t>
      </w:r>
      <w:r w:rsidR="00E42E8C">
        <w:rPr>
          <w:sz w:val="26"/>
          <w:szCs w:val="26"/>
        </w:rPr>
        <w:t>–</w:t>
      </w:r>
      <w:r w:rsidR="0099339F">
        <w:rPr>
          <w:sz w:val="26"/>
          <w:szCs w:val="26"/>
        </w:rPr>
        <w:t xml:space="preserve"> </w:t>
      </w:r>
      <w:r w:rsidR="00E42E8C">
        <w:rPr>
          <w:sz w:val="26"/>
          <w:szCs w:val="26"/>
        </w:rPr>
        <w:t>266 291</w:t>
      </w:r>
      <w:r w:rsidR="005F46FC">
        <w:rPr>
          <w:sz w:val="26"/>
          <w:szCs w:val="26"/>
        </w:rPr>
        <w:t xml:space="preserve"> т</w:t>
      </w:r>
      <w:r w:rsidR="00AB328B">
        <w:rPr>
          <w:sz w:val="26"/>
          <w:szCs w:val="26"/>
        </w:rPr>
        <w:t>ыс.</w:t>
      </w:r>
      <w:r w:rsidR="004117F8">
        <w:rPr>
          <w:sz w:val="26"/>
          <w:szCs w:val="26"/>
        </w:rPr>
        <w:t xml:space="preserve"> </w:t>
      </w:r>
      <w:r w:rsidR="00AB328B">
        <w:rPr>
          <w:sz w:val="26"/>
          <w:szCs w:val="26"/>
        </w:rPr>
        <w:t>рублей</w:t>
      </w:r>
      <w:r w:rsidR="00E428A6">
        <w:rPr>
          <w:sz w:val="26"/>
          <w:szCs w:val="26"/>
        </w:rPr>
        <w:t>.</w:t>
      </w:r>
    </w:p>
    <w:p w14:paraId="38456C22" w14:textId="77777777" w:rsidR="005065E0" w:rsidRDefault="005065E0" w:rsidP="005065E0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tbl>
      <w:tblPr>
        <w:tblW w:w="978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12"/>
        <w:gridCol w:w="1418"/>
        <w:gridCol w:w="1275"/>
        <w:gridCol w:w="1276"/>
      </w:tblGrid>
      <w:tr w:rsidR="005065E0" w:rsidRPr="00CC52E6" w14:paraId="4EBFC43E" w14:textId="77777777" w:rsidTr="0048733B">
        <w:trPr>
          <w:trHeight w:val="300"/>
        </w:trPr>
        <w:tc>
          <w:tcPr>
            <w:tcW w:w="58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5216F6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Наименование кода дохода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47C791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Сумма (тыс. руб.)</w:t>
            </w:r>
          </w:p>
        </w:tc>
      </w:tr>
      <w:tr w:rsidR="00500F45" w:rsidRPr="00CC52E6" w14:paraId="2B73B057" w14:textId="77777777" w:rsidTr="0048733B">
        <w:trPr>
          <w:trHeight w:val="288"/>
        </w:trPr>
        <w:tc>
          <w:tcPr>
            <w:tcW w:w="581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84BB3" w14:textId="77777777" w:rsidR="005065E0" w:rsidRPr="007D0A49" w:rsidRDefault="005065E0" w:rsidP="0066654A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DCEF50" w14:textId="5F1C5643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CC2490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D5AF5E" w14:textId="374D6775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CC2490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3B5AB26" w14:textId="607DC64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202</w:t>
            </w:r>
            <w:r w:rsidR="00CC2490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</w:tr>
      <w:tr w:rsidR="00500F45" w:rsidRPr="00CC52E6" w14:paraId="6843F8A5" w14:textId="77777777" w:rsidTr="004873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C3CA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3C91E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7483B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AF273" w14:textId="77777777" w:rsidR="005065E0" w:rsidRPr="007D0A49" w:rsidRDefault="005065E0" w:rsidP="0066654A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7D0A49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9515AB" w:rsidRPr="004D7E38" w14:paraId="0FB979F1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09D4C" w14:textId="482A6FD7" w:rsidR="009515AB" w:rsidRPr="002875C4" w:rsidRDefault="009515AB" w:rsidP="009515AB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Налоговые и неналоговые доходы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F325F" w14:textId="71E2A3E7" w:rsidR="009515AB" w:rsidRPr="009515AB" w:rsidRDefault="009515AB" w:rsidP="00EE3872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C351E" w14:textId="77777777" w:rsidR="009515AB" w:rsidRPr="00BE1D3C" w:rsidRDefault="009515AB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1BE61C4" w14:textId="77777777" w:rsidR="009515AB" w:rsidRPr="00BE1D3C" w:rsidRDefault="009515AB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4C6247" w:rsidRPr="004D7E38" w14:paraId="18581F73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A4697" w14:textId="264E9756" w:rsidR="004C6247" w:rsidRPr="009043C6" w:rsidRDefault="00A5436A" w:rsidP="009515AB">
            <w:pPr>
              <w:suppressAutoHyphens w:val="0"/>
              <w:autoSpaceDN/>
              <w:jc w:val="both"/>
              <w:textAlignment w:val="auto"/>
            </w:pPr>
            <w:r>
              <w:t>Доходы, получаемые в виде арендной платы, за земельные участки, государственная собственность на которые не разграничена и которые расположены в границах городских округов,</w:t>
            </w:r>
            <w:r w:rsidR="006349F5">
              <w:t xml:space="preserve"> </w:t>
            </w:r>
            <w:r>
              <w:t xml:space="preserve">а также средства </w:t>
            </w:r>
            <w:r w:rsidR="006349F5">
              <w:t>от продажи права на заключение договоров аренды указанных земельных участков</w:t>
            </w:r>
            <w: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22E5EB" w14:textId="2C61D946" w:rsidR="004C6247" w:rsidRPr="006349F5" w:rsidRDefault="004F0C79" w:rsidP="00EE3872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349F5" w:rsidRPr="006349F5">
              <w:rPr>
                <w:sz w:val="20"/>
                <w:szCs w:val="20"/>
              </w:rPr>
              <w:t>9 761,0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DB6B20" w14:textId="3E602B2E" w:rsidR="004C6247" w:rsidRPr="006349F5" w:rsidRDefault="004C6247" w:rsidP="00FE46D5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A95CC0" w14:textId="77777777" w:rsidR="004C6247" w:rsidRPr="00BE1D3C" w:rsidRDefault="004C6247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D54B8E" w:rsidRPr="004D7E38" w14:paraId="46A66D8A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5C132" w14:textId="16CCD1DC" w:rsidR="00D54B8E" w:rsidRPr="009043C6" w:rsidRDefault="009043C6" w:rsidP="009515AB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9043C6">
              <w:t>Доходы</w:t>
            </w:r>
            <w:r w:rsidR="00000BDF">
              <w:t>,</w:t>
            </w:r>
            <w:r w:rsidR="00A5436A">
              <w:t xml:space="preserve"> </w:t>
            </w:r>
            <w:r w:rsidR="00000BDF">
              <w:t>получаемые в виде арендной платы,</w:t>
            </w:r>
            <w:r w:rsidR="00A5436A">
              <w:t xml:space="preserve"> </w:t>
            </w:r>
            <w:r w:rsidR="00000BDF">
              <w:t>а также средства от продажи права на заключение договоров аренды за земли,</w:t>
            </w:r>
            <w:r w:rsidR="00A5436A">
              <w:t xml:space="preserve"> </w:t>
            </w:r>
            <w:r w:rsidR="00000BDF">
              <w:t xml:space="preserve">находящиеся в собственности городских округов (за исключением </w:t>
            </w:r>
            <w:r w:rsidR="00A5436A">
              <w:t>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1699C" w14:textId="18110319" w:rsidR="00D54B8E" w:rsidRPr="009515AB" w:rsidRDefault="009043C6" w:rsidP="00EE3872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9043C6">
              <w:rPr>
                <w:color w:val="FF0000"/>
                <w:sz w:val="20"/>
                <w:szCs w:val="20"/>
              </w:rPr>
              <w:t>-4 100,0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BD8CB2" w14:textId="77777777" w:rsidR="00D54B8E" w:rsidRPr="00BE1D3C" w:rsidRDefault="00D54B8E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9CB486E" w14:textId="77777777" w:rsidR="00D54B8E" w:rsidRPr="00BE1D3C" w:rsidRDefault="00D54B8E" w:rsidP="00FE46D5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47A5AF84" w14:textId="77777777" w:rsidTr="00785B9F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EFC3E" w14:textId="5E625641" w:rsidR="009043C6" w:rsidRPr="00792A5B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792A5B">
              <w:rPr>
                <w:iCs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</w:t>
            </w:r>
            <w:r w:rsidR="00D81E7A" w:rsidRPr="00792A5B">
              <w:rPr>
                <w:iCs/>
              </w:rPr>
              <w:t>объекта,</w:t>
            </w:r>
            <w:r w:rsidRPr="00792A5B">
              <w:rPr>
                <w:iCs/>
              </w:rPr>
              <w:t xml:space="preserve">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F90AA" w14:textId="0E75661D" w:rsidR="009043C6" w:rsidRPr="009515AB" w:rsidRDefault="006349F5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3 906,0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DC82A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74B737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3BDA0FF2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7418D" w14:textId="77777777" w:rsidR="009043C6" w:rsidRPr="002875C4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2875C4">
              <w:rPr>
                <w:color w:val="000000"/>
              </w:rPr>
              <w:t>Прочие доходы от компенсации затрат бюджетов городских округов</w:t>
            </w:r>
          </w:p>
          <w:p w14:paraId="725FC0A2" w14:textId="77777777" w:rsidR="009043C6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6DEE67" w14:textId="4C9AD6E6" w:rsidR="009043C6" w:rsidRPr="009515AB" w:rsidRDefault="006349F5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C075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06671695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32B099AC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77BA5" w14:textId="2590A8BA" w:rsidR="009043C6" w:rsidRPr="00A435A5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A435A5">
              <w:rPr>
                <w:color w:val="000000"/>
              </w:rPr>
              <w:t xml:space="preserve">Доходы от продажи </w:t>
            </w:r>
            <w:r>
              <w:rPr>
                <w:color w:val="000000"/>
              </w:rPr>
              <w:t xml:space="preserve">земельных участков, государственная собственность на которые не разграничена и которые расположены в границах </w:t>
            </w:r>
            <w:r>
              <w:rPr>
                <w:color w:val="000000"/>
              </w:rPr>
              <w:lastRenderedPageBreak/>
              <w:t>городских округов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F3704" w14:textId="659B4F36" w:rsidR="009043C6" w:rsidRPr="009515AB" w:rsidRDefault="006349F5" w:rsidP="004F0C7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  <w:r w:rsidR="004F0C79">
              <w:rPr>
                <w:color w:val="000000"/>
                <w:sz w:val="20"/>
                <w:szCs w:val="20"/>
              </w:rPr>
              <w:t>9</w:t>
            </w:r>
            <w:r>
              <w:rPr>
                <w:color w:val="000000"/>
                <w:sz w:val="20"/>
                <w:szCs w:val="20"/>
              </w:rPr>
              <w:t xml:space="preserve"> 451,0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E78A3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726B312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06D8FBD9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20D4A" w14:textId="6AB7D3A8" w:rsidR="009043C6" w:rsidRPr="00ED0B27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D0B27">
              <w:rPr>
                <w:color w:val="000000"/>
              </w:rPr>
              <w:t xml:space="preserve">Плата за </w:t>
            </w:r>
            <w:r>
              <w:rPr>
                <w:color w:val="000000"/>
              </w:rPr>
              <w:t xml:space="preserve">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94E4" w14:textId="7CAD1123" w:rsidR="009043C6" w:rsidRPr="008B7328" w:rsidRDefault="004F0C79" w:rsidP="004F0C79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</w:t>
            </w:r>
            <w:r w:rsidR="006721BC">
              <w:rPr>
                <w:color w:val="000000"/>
                <w:sz w:val="20"/>
                <w:szCs w:val="20"/>
              </w:rPr>
              <w:t xml:space="preserve"> 822,6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30D3D6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93B6686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1F2AF6A7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6EDE3" w14:textId="4930A93B" w:rsidR="009043C6" w:rsidRPr="000F635C" w:rsidRDefault="00C53834" w:rsidP="009043C6">
            <w:pPr>
              <w:suppressAutoHyphens w:val="0"/>
              <w:autoSpaceDN/>
              <w:jc w:val="both"/>
              <w:textAlignment w:val="auto"/>
              <w:rPr>
                <w:b/>
                <w:bCs/>
                <w:color w:val="000000"/>
              </w:rPr>
            </w:pPr>
            <w:r>
              <w:rPr>
                <w:rStyle w:val="krista-excel-wrapper-spancontainer"/>
              </w:rPr>
              <w:t xml:space="preserve"> </w:t>
            </w:r>
            <w:proofErr w:type="spellStart"/>
            <w:r>
              <w:rPr>
                <w:rStyle w:val="krista-excel-wrapper-spancontainer"/>
              </w:rPr>
              <w:t>Штрафы,прочее</w:t>
            </w:r>
            <w:proofErr w:type="spellEnd"/>
            <w:r>
              <w:rPr>
                <w:rStyle w:val="krista-excel-wrapper-spancontainer"/>
              </w:rPr>
              <w:t xml:space="preserve">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0C75A" w14:textId="59BB2828" w:rsidR="009043C6" w:rsidRPr="000F635C" w:rsidRDefault="006721BC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5 150,0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3C8FC7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664AC18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077A9B62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B95F3" w14:textId="14B24353" w:rsidR="009043C6" w:rsidRPr="004C6247" w:rsidRDefault="004C6247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4C6247">
              <w:t xml:space="preserve">Прочие неналоговые доходы бюджетов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449D7" w14:textId="14331FE0" w:rsidR="009043C6" w:rsidRPr="004C6247" w:rsidRDefault="006721BC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1B0A5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32873B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12DBC4C4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D96BD" w14:textId="77582C0D" w:rsidR="009043C6" w:rsidRPr="00A2483C" w:rsidRDefault="00A2483C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Итого 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AC3A" w14:textId="7F4E5E49" w:rsidR="009043C6" w:rsidRPr="00BE1D3C" w:rsidRDefault="00182D77" w:rsidP="004F0C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  <w:r w:rsidR="004F0C79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3 315,6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7DF32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6CDA6EDB" w14:textId="77777777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18595060" w14:textId="77777777" w:rsidTr="0048733B">
        <w:trPr>
          <w:trHeight w:val="46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B1B70" w14:textId="3EA9F591" w:rsidR="009043C6" w:rsidRPr="009678C0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9678C0">
              <w:rPr>
                <w:color w:val="000000"/>
              </w:rPr>
              <w:t>Субсидии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8933E" w14:textId="157D0CD4" w:rsidR="009043C6" w:rsidRPr="00BE1D3C" w:rsidRDefault="009043C6" w:rsidP="009043C6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59F97" w14:textId="24BD83FB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7E85D8A" w14:textId="44D46F45" w:rsidR="009043C6" w:rsidRPr="00BE1D3C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66326F13" w14:textId="77777777" w:rsidTr="00FE3856">
        <w:trPr>
          <w:trHeight w:val="12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C405D" w14:textId="77777777" w:rsidR="009043C6" w:rsidRPr="00C77084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C77084">
              <w:rPr>
                <w:color w:val="000000"/>
              </w:rPr>
              <w:t>Субсидия бюджетам городских округов на создание новых мест в общеобразовательных организациях в связи с ростом числа обучающихся вызванных демографическим фактором</w:t>
            </w:r>
          </w:p>
          <w:p w14:paraId="6930B56A" w14:textId="77777777" w:rsidR="009043C6" w:rsidRPr="00E428A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C867E" w14:textId="70352F66" w:rsidR="009043C6" w:rsidRPr="009678C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777 657,1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0413A" w14:textId="010C0054" w:rsidR="009043C6" w:rsidRPr="009678C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30 291,8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1C32369" w14:textId="3DD79B4D" w:rsidR="009043C6" w:rsidRPr="00CB3E5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CB3E50">
              <w:rPr>
                <w:sz w:val="20"/>
                <w:szCs w:val="20"/>
              </w:rPr>
              <w:t>500 392,1</w:t>
            </w:r>
          </w:p>
        </w:tc>
      </w:tr>
      <w:tr w:rsidR="009043C6" w:rsidRPr="004D7E38" w14:paraId="0B0D78B0" w14:textId="77777777" w:rsidTr="00FE3856">
        <w:trPr>
          <w:trHeight w:val="81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9A074" w14:textId="7E4F073E" w:rsidR="009043C6" w:rsidRPr="00D31108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Субсидии на капитальные вложения в общеобразовательные организации в целях обеспечения односменного режима обучения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D711D" w14:textId="6DC4F4CA" w:rsidR="009043C6" w:rsidRPr="009678C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179 336,8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91962" w14:textId="77777777" w:rsidR="009043C6" w:rsidRPr="009678C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B1FB91D" w14:textId="77777777" w:rsidR="009043C6" w:rsidRPr="00BE1D3C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</w:tr>
      <w:tr w:rsidR="009043C6" w:rsidRPr="004D7E38" w14:paraId="18A8E269" w14:textId="77777777" w:rsidTr="0048733B">
        <w:trPr>
          <w:trHeight w:val="84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43901" w14:textId="5A5B94A5" w:rsidR="009043C6" w:rsidRPr="000C6084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Субсидии на со финансирование капитальных вложений в объекты общего образования муниципальной собственности.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8BBFD7" w14:textId="23BB537D" w:rsidR="009043C6" w:rsidRPr="00AF6370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AF6370">
              <w:rPr>
                <w:color w:val="FF0000"/>
                <w:sz w:val="20"/>
                <w:szCs w:val="20"/>
              </w:rPr>
              <w:t>-171 270,9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B8B33" w14:textId="7E332CCA" w:rsidR="009043C6" w:rsidRPr="00AF637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AF6370">
              <w:rPr>
                <w:color w:val="FF0000"/>
                <w:sz w:val="20"/>
                <w:szCs w:val="20"/>
              </w:rPr>
              <w:t>-508 705,</w:t>
            </w:r>
            <w:r>
              <w:rPr>
                <w:color w:val="FF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7527F32C" w14:textId="40706424" w:rsidR="009043C6" w:rsidRPr="00AF637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AF6370">
              <w:rPr>
                <w:color w:val="FF0000"/>
                <w:sz w:val="20"/>
                <w:szCs w:val="20"/>
              </w:rPr>
              <w:t>-272 512,1</w:t>
            </w:r>
          </w:p>
        </w:tc>
      </w:tr>
      <w:tr w:rsidR="009043C6" w:rsidRPr="004D7E38" w14:paraId="2D353EFE" w14:textId="77777777" w:rsidTr="004873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3CF5F" w14:textId="226C8342" w:rsidR="009043C6" w:rsidRPr="00D31108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D31108">
              <w:rPr>
                <w:color w:val="000000"/>
              </w:rPr>
              <w:t xml:space="preserve"> Субсидии на </w:t>
            </w:r>
            <w:r w:rsidR="003E6169" w:rsidRPr="00D31108">
              <w:rPr>
                <w:color w:val="000000"/>
              </w:rPr>
              <w:t>со финансирование</w:t>
            </w:r>
            <w:r w:rsidRPr="00D31108">
              <w:rPr>
                <w:color w:val="000000"/>
              </w:rPr>
              <w:t xml:space="preserve"> работ по капитальному ремонту и ремонту автомобильных дорог общего пользования местного значения</w:t>
            </w:r>
          </w:p>
          <w:p w14:paraId="70A95451" w14:textId="2F95E29B" w:rsidR="009043C6" w:rsidRPr="004369A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14ABD3" w14:textId="10DF57EA" w:rsidR="009043C6" w:rsidRPr="00AF6370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-21 585,0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095FE" w14:textId="4BF43314" w:rsidR="009043C6" w:rsidRPr="00AF637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E571108" w14:textId="452F2D5F" w:rsidR="009043C6" w:rsidRPr="00AF637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3A1D27" w:rsidRPr="003A1D27" w14:paraId="7AADEB3F" w14:textId="77777777" w:rsidTr="0048733B">
        <w:trPr>
          <w:trHeight w:val="30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0CCAB" w14:textId="77777777" w:rsidR="009043C6" w:rsidRPr="004369A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4369A6">
              <w:rPr>
                <w:color w:val="000000"/>
              </w:rPr>
              <w:t xml:space="preserve">Прочие субсидии бюджетам городских округов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89C8E" w14:textId="541B3A84" w:rsidR="009043C6" w:rsidRPr="0001177E" w:rsidRDefault="0001177E" w:rsidP="009043C6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246 422.9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AC4A9" w14:textId="53FDFB0B" w:rsidR="009043C6" w:rsidRPr="00404A84" w:rsidRDefault="0039151B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  <w:lang w:val="en-US"/>
              </w:rPr>
            </w:pPr>
            <w:r>
              <w:rPr>
                <w:color w:val="FF0000"/>
                <w:sz w:val="20"/>
                <w:szCs w:val="20"/>
                <w:lang w:val="en-US"/>
              </w:rPr>
              <w:t>-48 304.8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F74F67" w14:textId="73825602" w:rsidR="009043C6" w:rsidRPr="003A1D27" w:rsidRDefault="003A1D27" w:rsidP="009043C6">
            <w:pPr>
              <w:suppressAutoHyphens w:val="0"/>
              <w:autoSpaceDN/>
              <w:jc w:val="right"/>
              <w:textAlignment w:val="auto"/>
              <w:rPr>
                <w:sz w:val="20"/>
                <w:szCs w:val="20"/>
                <w:lang w:val="en-US"/>
              </w:rPr>
            </w:pPr>
            <w:r w:rsidRPr="003A1D27">
              <w:rPr>
                <w:sz w:val="20"/>
                <w:szCs w:val="20"/>
                <w:lang w:val="en-US"/>
              </w:rPr>
              <w:t>61 479.0</w:t>
            </w:r>
          </w:p>
        </w:tc>
      </w:tr>
      <w:tr w:rsidR="009043C6" w:rsidRPr="004D7E38" w14:paraId="2B705C70" w14:textId="77777777" w:rsidTr="0048733B">
        <w:trPr>
          <w:trHeight w:val="41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26BF01" w14:textId="5C178F62" w:rsidR="009043C6" w:rsidRPr="004369A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369A6">
              <w:rPr>
                <w:color w:val="000000"/>
              </w:rPr>
              <w:t xml:space="preserve">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7A7196" w14:textId="77777777" w:rsidR="009043C6" w:rsidRPr="002036B2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47ACF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FC81F95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2F08357D" w14:textId="77777777" w:rsidTr="004873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1234D" w14:textId="16181F55" w:rsidR="00925188" w:rsidRPr="00925188" w:rsidRDefault="00925188" w:rsidP="00925188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Субсидия на </w:t>
            </w:r>
            <w:r w:rsidRPr="00925188">
              <w:rPr>
                <w:color w:val="000000"/>
              </w:rPr>
              <w:t>реализаци</w:t>
            </w:r>
            <w:r>
              <w:rPr>
                <w:color w:val="000000"/>
              </w:rPr>
              <w:t>ю</w:t>
            </w:r>
            <w:r w:rsidRPr="00925188">
              <w:rPr>
                <w:color w:val="000000"/>
              </w:rPr>
              <w:t xml:space="preserve"> мероприятий по благоустройству территорий муниципальных образовательных организаций</w:t>
            </w:r>
          </w:p>
          <w:p w14:paraId="18ADBF8D" w14:textId="77777777" w:rsidR="009043C6" w:rsidRPr="005608D0" w:rsidRDefault="009043C6" w:rsidP="009043C6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A47BB" w14:textId="77777777" w:rsidR="009043C6" w:rsidRPr="009678C0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EC406" w14:textId="7BAAD527" w:rsidR="009043C6" w:rsidRPr="002036B2" w:rsidRDefault="00FC04E7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6 579,2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2272F405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252ABB98" w14:textId="77777777" w:rsidTr="004873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2CCE9" w14:textId="77777777" w:rsidR="009043C6" w:rsidRPr="005608D0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оснащение отремонтированных зданий общеобразовательных организаций средствами обучения и воспитания</w:t>
            </w:r>
          </w:p>
          <w:p w14:paraId="52783EFC" w14:textId="77777777" w:rsidR="009043C6" w:rsidRPr="005608D0" w:rsidRDefault="009043C6" w:rsidP="009043C6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151A2B" w14:textId="77777777" w:rsidR="009043C6" w:rsidRPr="009678C0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9CE8B" w14:textId="5F149897" w:rsidR="009043C6" w:rsidRPr="002036B2" w:rsidRDefault="005F02FE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5 749,6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5958C0E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62B79F13" w14:textId="77777777" w:rsidTr="00063268">
        <w:trPr>
          <w:trHeight w:val="701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1B29D" w14:textId="32848E15" w:rsidR="009043C6" w:rsidRPr="005608D0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5608D0">
              <w:rPr>
                <w:color w:val="000000"/>
              </w:rPr>
              <w:t>Субсидии на строительство и реконструкцию объектов коммунальной инфраструктуры</w:t>
            </w:r>
            <w:r>
              <w:rPr>
                <w:color w:val="000000"/>
              </w:rPr>
              <w:t xml:space="preserve"> </w:t>
            </w:r>
          </w:p>
          <w:p w14:paraId="52094D1D" w14:textId="77777777" w:rsidR="009043C6" w:rsidRPr="005608D0" w:rsidRDefault="009043C6" w:rsidP="009043C6">
            <w:pPr>
              <w:suppressAutoHyphens w:val="0"/>
              <w:autoSpaceDN/>
              <w:textAlignment w:val="auto"/>
              <w:rPr>
                <w:color w:val="00000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60113" w14:textId="50C08D10" w:rsidR="009043C6" w:rsidRPr="001E7449" w:rsidRDefault="009043C6" w:rsidP="009043C6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1E7449">
              <w:rPr>
                <w:rFonts w:ascii="Arial" w:hAnsi="Arial" w:cs="Arial"/>
                <w:i/>
                <w:iCs/>
                <w:color w:val="FF0000"/>
                <w:sz w:val="16"/>
                <w:szCs w:val="16"/>
              </w:rPr>
              <w:t xml:space="preserve"> </w:t>
            </w:r>
          </w:p>
          <w:p w14:paraId="49E04107" w14:textId="3DF4E52C" w:rsidR="009043C6" w:rsidRPr="00FA67EF" w:rsidRDefault="00FA67EF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FF0000"/>
                <w:sz w:val="20"/>
                <w:szCs w:val="20"/>
                <w:lang w:val="en-US"/>
              </w:rPr>
              <w:t>-6 831.0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B8E2C" w14:textId="0003BB93" w:rsidR="009043C6" w:rsidRPr="00FA67EF" w:rsidRDefault="00FA67EF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 w:rsidRPr="00FA67EF">
              <w:rPr>
                <w:color w:val="FF0000"/>
                <w:sz w:val="20"/>
                <w:szCs w:val="20"/>
                <w:lang w:val="en-US"/>
              </w:rPr>
              <w:t>-54 648.0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10FA05A7" w14:textId="08334F4A" w:rsidR="009043C6" w:rsidRPr="002036B2" w:rsidRDefault="000B61D4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0B61D4">
              <w:rPr>
                <w:color w:val="000000" w:themeColor="text1"/>
                <w:sz w:val="20"/>
                <w:szCs w:val="20"/>
              </w:rPr>
              <w:t>61 479,0</w:t>
            </w:r>
          </w:p>
        </w:tc>
      </w:tr>
      <w:tr w:rsidR="009043C6" w:rsidRPr="004D7E38" w14:paraId="53A4C09F" w14:textId="77777777" w:rsidTr="004873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A6392" w14:textId="51A1DEC4" w:rsidR="009043C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  <w:p w14:paraId="3761D66B" w14:textId="1F9E858A" w:rsidR="00BB458A" w:rsidRPr="00BB458A" w:rsidRDefault="00D25050" w:rsidP="00BB458A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г</w:t>
            </w:r>
            <w:r w:rsidR="00BB458A" w:rsidRPr="00BB458A">
              <w:rPr>
                <w:color w:val="000000"/>
              </w:rPr>
              <w:t>осударственн</w:t>
            </w:r>
            <w:r>
              <w:rPr>
                <w:color w:val="000000"/>
              </w:rPr>
              <w:t>ую</w:t>
            </w:r>
            <w:r w:rsidR="00BB458A" w:rsidRPr="00BB458A">
              <w:rPr>
                <w:color w:val="000000"/>
              </w:rPr>
              <w:t xml:space="preserve"> поддержк</w:t>
            </w:r>
            <w:r>
              <w:rPr>
                <w:color w:val="000000"/>
              </w:rPr>
              <w:t>у</w:t>
            </w:r>
            <w:r w:rsidR="00BB458A" w:rsidRPr="00BB458A">
              <w:rPr>
                <w:color w:val="000000"/>
              </w:rPr>
              <w:t xml:space="preserve"> частных дошкольных образовательных организаций в московской области с целью возмещения расходов на присмотр и уход,</w:t>
            </w:r>
            <w:r w:rsidR="00BB458A">
              <w:rPr>
                <w:color w:val="000000"/>
              </w:rPr>
              <w:t xml:space="preserve"> </w:t>
            </w:r>
            <w:r w:rsidR="00BB458A" w:rsidRPr="00BB458A">
              <w:rPr>
                <w:color w:val="000000"/>
              </w:rPr>
              <w:t xml:space="preserve">содержание имущества и арендную плату за использование помещения  </w:t>
            </w:r>
          </w:p>
          <w:p w14:paraId="1CF6DA54" w14:textId="0A35EF35" w:rsidR="009043C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29266" w14:textId="22B88510" w:rsidR="009043C6" w:rsidRPr="009678C0" w:rsidRDefault="00BB458A" w:rsidP="009043C6">
            <w:pPr>
              <w:suppressAutoHyphens w:val="0"/>
              <w:autoSpaceDN/>
              <w:jc w:val="center"/>
              <w:textAlignment w:val="auto"/>
              <w:rPr>
                <w:sz w:val="20"/>
                <w:szCs w:val="20"/>
              </w:rPr>
            </w:pPr>
            <w:r w:rsidRPr="00BB458A">
              <w:rPr>
                <w:color w:val="FF0000"/>
                <w:sz w:val="20"/>
                <w:szCs w:val="20"/>
              </w:rPr>
              <w:lastRenderedPageBreak/>
              <w:t>-524,0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572147" w14:textId="45970131" w:rsidR="009043C6" w:rsidRPr="004052FC" w:rsidRDefault="009043C6" w:rsidP="009043C6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BA492E8" w14:textId="232F19EF" w:rsidR="009043C6" w:rsidRPr="004052FC" w:rsidRDefault="009043C6" w:rsidP="009043C6">
            <w:pPr>
              <w:suppressAutoHyphens w:val="0"/>
              <w:autoSpaceDN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716693B1" w14:textId="77777777" w:rsidTr="0048733B">
        <w:trPr>
          <w:trHeight w:val="96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CA441" w14:textId="77C36F0C" w:rsidR="00234616" w:rsidRPr="00234616" w:rsidRDefault="00234616" w:rsidP="0023461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234616">
              <w:rPr>
                <w:color w:val="000000"/>
              </w:rPr>
              <w:t>Субсидия на реализацию проектов граждан</w:t>
            </w:r>
            <w:r>
              <w:rPr>
                <w:color w:val="000000"/>
              </w:rPr>
              <w:t xml:space="preserve">, </w:t>
            </w:r>
            <w:r w:rsidRPr="00234616">
              <w:rPr>
                <w:color w:val="000000"/>
              </w:rPr>
              <w:t>сформированных в рамках практик инициативного бюджетирования</w:t>
            </w:r>
          </w:p>
          <w:p w14:paraId="37690FCD" w14:textId="3F3573AE" w:rsidR="009043C6" w:rsidRPr="00130E1B" w:rsidRDefault="009043C6" w:rsidP="009043C6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FF893" w14:textId="17C8FC9B" w:rsidR="009043C6" w:rsidRPr="005F02FE" w:rsidRDefault="005F02FE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5F02FE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 xml:space="preserve"> </w:t>
            </w:r>
            <w:r w:rsidRPr="005F02FE">
              <w:rPr>
                <w:sz w:val="20"/>
                <w:szCs w:val="20"/>
              </w:rPr>
              <w:t>346,</w:t>
            </w:r>
            <w:r w:rsidR="005D75EB">
              <w:rPr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F5B9" w14:textId="0E3A758F" w:rsidR="009043C6" w:rsidRPr="009678C0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AC27746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1F39AFBA" w14:textId="77777777" w:rsidTr="00063268">
        <w:trPr>
          <w:trHeight w:val="420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92EED" w14:textId="0F1A1E6F" w:rsidR="009043C6" w:rsidRPr="003308C0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3308C0">
              <w:rPr>
                <w:color w:val="000000"/>
              </w:rPr>
              <w:t>Субсидия бюджетам на благоустройство лесопарковых зон</w:t>
            </w:r>
          </w:p>
          <w:p w14:paraId="01E2EBDF" w14:textId="77777777" w:rsidR="009043C6" w:rsidRPr="004369A6" w:rsidRDefault="009043C6" w:rsidP="009043C6">
            <w:pPr>
              <w:suppressAutoHyphens w:val="0"/>
              <w:autoSpaceDN/>
              <w:textAlignment w:val="auto"/>
              <w:rPr>
                <w:rStyle w:val="krista-excel-wrapper-spancontainer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7F77B7" w14:textId="62488A7F" w:rsidR="009043C6" w:rsidRPr="00D9642A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0A00B" w14:textId="33077FDB" w:rsidR="009043C6" w:rsidRPr="00681919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681919">
              <w:rPr>
                <w:color w:val="FF0000"/>
                <w:sz w:val="20"/>
                <w:szCs w:val="20"/>
              </w:rPr>
              <w:t>-118 900,6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0A89A71" w14:textId="77777777" w:rsidR="009043C6" w:rsidRPr="00681919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</w:p>
        </w:tc>
      </w:tr>
      <w:tr w:rsidR="009043C6" w:rsidRPr="004D7E38" w14:paraId="1A7BD105" w14:textId="77777777" w:rsidTr="004873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10BC6" w14:textId="607EBA1D" w:rsidR="009043C6" w:rsidRPr="00FE01D1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проведение работ по капитальному ремонту зданий региональных (муниципальных) общеобразовательных организаций</w:t>
            </w:r>
            <w:r w:rsidR="00DA4282">
              <w:rPr>
                <w:color w:val="000000"/>
              </w:rPr>
              <w:t xml:space="preserve">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DDBAA5" w14:textId="54F432CD" w:rsidR="009043C6" w:rsidRPr="0001177E" w:rsidRDefault="0001177E" w:rsidP="009043C6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  <w:lang w:val="en-US"/>
              </w:rPr>
              <w:t>250 8</w:t>
            </w:r>
            <w:r w:rsidR="00E57FB8">
              <w:rPr>
                <w:color w:val="000000" w:themeColor="text1"/>
                <w:sz w:val="20"/>
                <w:szCs w:val="20"/>
                <w:lang w:val="en-US"/>
              </w:rPr>
              <w:t>4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6.1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0E68" w14:textId="102436E5" w:rsidR="009043C6" w:rsidRPr="002036B2" w:rsidRDefault="009E49A1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103 694,7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4C8B63AD" w14:textId="77777777" w:rsidR="009043C6" w:rsidRPr="002036B2" w:rsidRDefault="009043C6" w:rsidP="009043C6">
            <w:pPr>
              <w:suppressAutoHyphens w:val="0"/>
              <w:autoSpaceDN/>
              <w:jc w:val="right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C02F51" w:rsidRPr="004D7E38" w14:paraId="1D976671" w14:textId="77777777" w:rsidTr="004873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D6879" w14:textId="03EB76D5" w:rsidR="00C02F51" w:rsidRPr="00E428A6" w:rsidRDefault="00C02F51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Субсидия на проведение работ по капитальному ремонту зданий в муниципальных дошкольных образовательных организаций в Московской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DB4F7" w14:textId="4509590A" w:rsidR="00C02F51" w:rsidRPr="004234DB" w:rsidRDefault="00C02F51" w:rsidP="009043C6">
            <w:pPr>
              <w:suppressAutoHyphens w:val="0"/>
              <w:autoSpaceDN/>
              <w:jc w:val="center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4234DB">
              <w:rPr>
                <w:color w:val="FF0000"/>
                <w:sz w:val="20"/>
                <w:szCs w:val="20"/>
              </w:rPr>
              <w:t>-6</w:t>
            </w:r>
            <w:r w:rsidR="004234DB" w:rsidRPr="004234DB">
              <w:rPr>
                <w:color w:val="FF0000"/>
                <w:sz w:val="20"/>
                <w:szCs w:val="20"/>
              </w:rPr>
              <w:t xml:space="preserve"> </w:t>
            </w:r>
            <w:r w:rsidRPr="004234DB">
              <w:rPr>
                <w:color w:val="FF0000"/>
                <w:sz w:val="20"/>
                <w:szCs w:val="20"/>
              </w:rPr>
              <w:t>414</w:t>
            </w:r>
            <w:r w:rsidR="004234DB" w:rsidRPr="004234DB">
              <w:rPr>
                <w:color w:val="FF0000"/>
                <w:sz w:val="20"/>
                <w:szCs w:val="20"/>
              </w:rPr>
              <w:t>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41464" w14:textId="5BFCD72F" w:rsidR="00C02F51" w:rsidRPr="004E2304" w:rsidRDefault="00C02F51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A3EFDB2" w14:textId="77777777" w:rsidR="00C02F51" w:rsidRPr="002036B2" w:rsidRDefault="00C02F51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043C6" w:rsidRPr="004D7E38" w14:paraId="6C6778EE" w14:textId="77777777" w:rsidTr="004873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F264A" w14:textId="77777777" w:rsidR="009043C6" w:rsidRPr="00E428A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428A6">
              <w:rPr>
                <w:color w:val="000000"/>
              </w:rPr>
              <w:t>Субсидии бюджетам</w:t>
            </w:r>
            <w:r>
              <w:rPr>
                <w:color w:val="000000"/>
              </w:rPr>
              <w:t xml:space="preserve"> городских округов на мероприятия по разработке проектно-сметной документации на проведение </w:t>
            </w:r>
            <w:r w:rsidRPr="00E428A6">
              <w:rPr>
                <w:color w:val="000000"/>
              </w:rPr>
              <w:t>капитальн</w:t>
            </w:r>
            <w:r>
              <w:rPr>
                <w:color w:val="000000"/>
              </w:rPr>
              <w:t>ого ремонта зданий муниципальных общеобразовательных организаций в Московской области</w:t>
            </w:r>
          </w:p>
          <w:p w14:paraId="619AA404" w14:textId="77777777" w:rsidR="009043C6" w:rsidRPr="003A7C55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3195B" w14:textId="77777777" w:rsidR="009043C6" w:rsidRPr="002036B2" w:rsidRDefault="009043C6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3B83" w14:textId="77777777" w:rsidR="009043C6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  <w:p w14:paraId="1A405AC1" w14:textId="79B9F9EE" w:rsidR="009E49A1" w:rsidRPr="004E2304" w:rsidRDefault="009E49A1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9 220,3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31E65569" w14:textId="77777777" w:rsidR="009043C6" w:rsidRPr="002036B2" w:rsidRDefault="009043C6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</w:p>
        </w:tc>
      </w:tr>
      <w:tr w:rsidR="009043C6" w:rsidRPr="004D7E38" w14:paraId="04E30BB6" w14:textId="77777777" w:rsidTr="0048733B">
        <w:trPr>
          <w:trHeight w:val="22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97280" w14:textId="77777777" w:rsidR="009043C6" w:rsidRPr="003A7C55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3A7C55">
              <w:rPr>
                <w:b/>
                <w:bCs/>
                <w:color w:val="000000"/>
              </w:rPr>
              <w:t>Итого Субсидии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7A82C0" w14:textId="1BE42EB2" w:rsidR="009043C6" w:rsidRPr="007F304F" w:rsidRDefault="007F304F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1 010 560,9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6C8F4" w14:textId="56C9844A" w:rsidR="009043C6" w:rsidRPr="00DA3768" w:rsidRDefault="00467C09" w:rsidP="00467C0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467C09">
              <w:rPr>
                <w:b/>
                <w:bCs/>
                <w:color w:val="FF0000"/>
                <w:sz w:val="20"/>
                <w:szCs w:val="20"/>
                <w:lang w:val="en-US"/>
              </w:rPr>
              <w:t>-526 718.6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F88243C" w14:textId="475CCB29" w:rsidR="009043C6" w:rsidRPr="002036B2" w:rsidRDefault="00B264BA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FF0000"/>
                <w:sz w:val="20"/>
                <w:szCs w:val="20"/>
              </w:rPr>
            </w:pPr>
            <w:r w:rsidRPr="00B264BA">
              <w:rPr>
                <w:b/>
                <w:bCs/>
                <w:color w:val="000000" w:themeColor="text1"/>
                <w:sz w:val="20"/>
                <w:szCs w:val="20"/>
              </w:rPr>
              <w:t>289</w:t>
            </w:r>
            <w:r>
              <w:rPr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B264BA">
              <w:rPr>
                <w:b/>
                <w:bCs/>
                <w:color w:val="000000" w:themeColor="text1"/>
                <w:sz w:val="20"/>
                <w:szCs w:val="20"/>
              </w:rPr>
              <w:t>359,0</w:t>
            </w:r>
          </w:p>
        </w:tc>
      </w:tr>
      <w:tr w:rsidR="009043C6" w:rsidRPr="004D7E38" w14:paraId="38DCAE9B" w14:textId="77777777" w:rsidTr="00063268">
        <w:trPr>
          <w:trHeight w:val="40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BFFF1" w14:textId="6A93E401" w:rsidR="009043C6" w:rsidRPr="00F60D83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Субвенции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69573" w14:textId="77777777" w:rsidR="009043C6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1F8A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6C4E8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D7E38" w14:paraId="74AFEFE6" w14:textId="77777777" w:rsidTr="00063268">
        <w:trPr>
          <w:trHeight w:val="55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1E424" w14:textId="0AB5DEF5" w:rsidR="009043C6" w:rsidRPr="000B5AB8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Субвенция на </w:t>
            </w:r>
            <w:r w:rsidRPr="000B5AB8">
              <w:rPr>
                <w:color w:val="000000"/>
              </w:rPr>
              <w:t>оплат</w:t>
            </w:r>
            <w:r>
              <w:rPr>
                <w:color w:val="000000"/>
              </w:rPr>
              <w:t>у</w:t>
            </w:r>
            <w:r w:rsidRPr="000B5AB8">
              <w:rPr>
                <w:color w:val="000000"/>
              </w:rPr>
              <w:t xml:space="preserve"> расходов</w:t>
            </w:r>
            <w:r>
              <w:rPr>
                <w:color w:val="000000"/>
              </w:rPr>
              <w:t>,</w:t>
            </w:r>
            <w:r w:rsidRPr="000B5AB8">
              <w:rPr>
                <w:color w:val="000000"/>
              </w:rPr>
              <w:t xml:space="preserve"> связанных с компенсацией проезда к месту учебы и обратно отдельным категориям обучающихся по очной форме обучения в муниципальных образовательных организаций МО</w:t>
            </w:r>
          </w:p>
          <w:p w14:paraId="7413D309" w14:textId="77777777" w:rsidR="009043C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93FCF8" w14:textId="349B260A" w:rsidR="009043C6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C91BB" w14:textId="77777777" w:rsidR="009043C6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4F9264" w14:textId="77777777" w:rsidR="009043C6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1BD" w:rsidRPr="00E85431" w14:paraId="5DAFE95F" w14:textId="77777777" w:rsidTr="00DA6FF0">
        <w:trPr>
          <w:trHeight w:val="1186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58175" w14:textId="4468A310" w:rsidR="004421BD" w:rsidRPr="004421BD" w:rsidRDefault="004421BD" w:rsidP="004421BD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4421BD">
              <w:rPr>
                <w:color w:val="000000"/>
              </w:rPr>
              <w:t>Осуществление переданных органам местного самоуправления полномочий по региональному государственному</w:t>
            </w:r>
            <w:r>
              <w:rPr>
                <w:color w:val="000000"/>
              </w:rPr>
              <w:t xml:space="preserve"> </w:t>
            </w:r>
            <w:r w:rsidRPr="004421BD">
              <w:rPr>
                <w:color w:val="000000"/>
              </w:rPr>
              <w:t>жилищному контролю (надзору)за соблюдением граждан</w:t>
            </w:r>
            <w:r>
              <w:rPr>
                <w:color w:val="000000"/>
              </w:rPr>
              <w:t>а</w:t>
            </w:r>
            <w:r w:rsidRPr="004421BD">
              <w:rPr>
                <w:color w:val="000000"/>
              </w:rPr>
              <w:t xml:space="preserve">ми правил требования газом </w:t>
            </w:r>
          </w:p>
          <w:p w14:paraId="28BFE1DB" w14:textId="77777777" w:rsidR="004421BD" w:rsidRDefault="004421BD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485224" w14:textId="64EA69A6" w:rsidR="004421BD" w:rsidRPr="00E85431" w:rsidRDefault="004421BD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4421BD">
              <w:rPr>
                <w:color w:val="000000" w:themeColor="text1"/>
                <w:sz w:val="20"/>
                <w:szCs w:val="20"/>
              </w:rPr>
              <w:t>361,0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42923" w14:textId="2FE5D01F" w:rsidR="004421BD" w:rsidRPr="00712675" w:rsidRDefault="00712675" w:rsidP="009043C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712675">
              <w:rPr>
                <w:color w:val="000000" w:themeColor="text1"/>
                <w:sz w:val="20"/>
                <w:szCs w:val="20"/>
              </w:rPr>
              <w:t>721,0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AF96E" w14:textId="46DE6AC8" w:rsidR="004421BD" w:rsidRPr="00712675" w:rsidRDefault="004117C5" w:rsidP="009043C6">
            <w:pPr>
              <w:suppressAutoHyphens w:val="0"/>
              <w:autoSpaceDN/>
              <w:jc w:val="right"/>
              <w:textAlignment w:val="auto"/>
              <w:rPr>
                <w:color w:val="000000" w:themeColor="text1"/>
                <w:sz w:val="20"/>
                <w:szCs w:val="20"/>
              </w:rPr>
            </w:pPr>
            <w:r w:rsidRPr="00712675">
              <w:rPr>
                <w:color w:val="000000" w:themeColor="text1"/>
                <w:sz w:val="20"/>
                <w:szCs w:val="20"/>
              </w:rPr>
              <w:t>721,0</w:t>
            </w:r>
          </w:p>
        </w:tc>
      </w:tr>
      <w:tr w:rsidR="009043C6" w:rsidRPr="00E85431" w14:paraId="4ED35E20" w14:textId="77777777" w:rsidTr="007F304F">
        <w:trPr>
          <w:trHeight w:val="967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085D6" w14:textId="57BDA774" w:rsidR="009043C6" w:rsidRPr="00F60D83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14:paraId="691C82D8" w14:textId="6F51C02C" w:rsidR="009043C6" w:rsidRPr="002B2760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2B2760">
              <w:rPr>
                <w:color w:val="000000"/>
              </w:rPr>
              <w:t xml:space="preserve">Субвенции бюджетам муниципальных образований на предоставление </w:t>
            </w:r>
            <w:r>
              <w:rPr>
                <w:color w:val="000000"/>
              </w:rPr>
              <w:t>гражданам субсидий на оплату жилого помещения и коммунальных услуг</w:t>
            </w:r>
          </w:p>
          <w:p w14:paraId="05233E3D" w14:textId="5B92CE48" w:rsidR="009043C6" w:rsidRPr="00F60D83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175A0A" w14:textId="17FE3877" w:rsidR="009043C6" w:rsidRPr="00E85431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E85431">
              <w:rPr>
                <w:color w:val="FF0000"/>
                <w:sz w:val="20"/>
                <w:szCs w:val="20"/>
              </w:rPr>
              <w:t>-5 201,0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E60E17" w14:textId="10817D00" w:rsidR="009043C6" w:rsidRPr="00E85431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E85431">
              <w:rPr>
                <w:color w:val="FF0000"/>
                <w:sz w:val="20"/>
                <w:szCs w:val="20"/>
              </w:rPr>
              <w:t>-22 960,0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78E1A" w14:textId="70D5C95F" w:rsidR="009043C6" w:rsidRPr="005E1205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FF0000"/>
                <w:sz w:val="20"/>
                <w:szCs w:val="20"/>
              </w:rPr>
            </w:pPr>
            <w:r w:rsidRPr="005E1205">
              <w:rPr>
                <w:color w:val="FF0000"/>
                <w:sz w:val="20"/>
                <w:szCs w:val="20"/>
              </w:rPr>
              <w:t>-23</w:t>
            </w:r>
            <w:r w:rsidR="004117C5">
              <w:rPr>
                <w:color w:val="FF0000"/>
                <w:sz w:val="20"/>
                <w:szCs w:val="20"/>
              </w:rPr>
              <w:t> </w:t>
            </w:r>
            <w:r w:rsidRPr="005E1205">
              <w:rPr>
                <w:color w:val="FF0000"/>
                <w:sz w:val="20"/>
                <w:szCs w:val="20"/>
              </w:rPr>
              <w:t>789</w:t>
            </w:r>
            <w:r w:rsidR="004117C5">
              <w:rPr>
                <w:color w:val="FF0000"/>
                <w:sz w:val="20"/>
                <w:szCs w:val="20"/>
              </w:rPr>
              <w:t>,0</w:t>
            </w:r>
          </w:p>
        </w:tc>
      </w:tr>
      <w:tr w:rsidR="009043C6" w:rsidRPr="004D7E38" w14:paraId="68D1D549" w14:textId="77777777" w:rsidTr="00063268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A41A0" w14:textId="52E28163" w:rsidR="009043C6" w:rsidRPr="00BD1F31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Субвенция на предоставление жилых помещений детям -сиротам оставшимся без попечения родителей, лицам из числа детей-сирот, оставшихся без попечения родителей по договорам найма специализированных жилых 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6D39" w14:textId="63F47D50" w:rsidR="009043C6" w:rsidRPr="00BE5ED8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8 891,0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ECBDF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FEB47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D7E38" w14:paraId="5427FE89" w14:textId="77777777" w:rsidTr="00063268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38530" w14:textId="2BE803FF" w:rsidR="009043C6" w:rsidRPr="00023FAE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 xml:space="preserve">Прочие субвенции в том числе: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95575" w14:textId="787538F9" w:rsidR="009043C6" w:rsidRPr="00BE5ED8" w:rsidRDefault="00F1567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173 053,0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04D3C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FC793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10266" w14:paraId="22035671" w14:textId="77777777" w:rsidTr="00063268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5496" w14:textId="50C073FC" w:rsidR="009043C6" w:rsidRPr="00410266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410266">
              <w:rPr>
                <w:color w:val="000000"/>
              </w:rPr>
              <w:t xml:space="preserve">Субвенции на финансовое обеспечение получения гражданами дошкольного образования в частных дошкольных образовательных организациях в </w:t>
            </w:r>
            <w:r w:rsidRPr="00410266">
              <w:rPr>
                <w:color w:val="000000"/>
              </w:rPr>
              <w:lastRenderedPageBreak/>
              <w:t xml:space="preserve">Московской области, </w:t>
            </w:r>
            <w:r>
              <w:rPr>
                <w:color w:val="000000"/>
              </w:rPr>
              <w:t xml:space="preserve">дошкольного ,начального общего, основного общего ,среднего общего образования в частных общеобразовательных организациях в Московской области, осуществляющих образовательную деятельность по имеющим государственную аккредитацию основным общеобразовательным программам </w:t>
            </w:r>
            <w:r w:rsidRPr="00410266">
              <w:rPr>
                <w:color w:val="000000"/>
              </w:rPr>
              <w:t>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  <w:p w14:paraId="66531419" w14:textId="77777777" w:rsidR="009043C6" w:rsidRPr="00410266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6FE44" w14:textId="504B2684" w:rsidR="009043C6" w:rsidRPr="00BE5ED8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1 898,0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541DC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7C4F85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D7E38" w14:paraId="49DBEFE8" w14:textId="77777777" w:rsidTr="00063268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FE19E" w14:textId="480D698C" w:rsidR="009043C6" w:rsidRPr="00023FAE" w:rsidRDefault="009043C6" w:rsidP="009043C6">
            <w:pPr>
              <w:suppressAutoHyphens w:val="0"/>
              <w:autoSpaceDN/>
              <w:jc w:val="both"/>
              <w:textAlignment w:val="auto"/>
              <w:rPr>
                <w:color w:val="000000"/>
              </w:rPr>
            </w:pPr>
            <w:r w:rsidRPr="00023FAE">
              <w:rPr>
                <w:color w:val="000000"/>
              </w:rPr>
              <w:t>Су</w:t>
            </w:r>
            <w:r>
              <w:rPr>
                <w:color w:val="000000"/>
              </w:rPr>
              <w:t>бвенция на реализацию прав на получение общедоступного и бесплатного дошкольного образования в муниципальных дошкольных образовательных организациях в Московской области,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Московской области, обеспечение дополнительного образования детей в общеобразовательных учреждениях.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9F4CC7" w14:textId="1AA4DF3C" w:rsidR="009043C6" w:rsidRPr="00BE5ED8" w:rsidRDefault="007619A5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171</w:t>
            </w:r>
            <w:r w:rsidR="00F15676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155</w:t>
            </w:r>
            <w:r w:rsidR="00F15676">
              <w:rPr>
                <w:color w:val="000000"/>
                <w:sz w:val="20"/>
                <w:szCs w:val="20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515B16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20514E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D7E38" w14:paraId="4F83C7AC" w14:textId="77777777" w:rsidTr="00063268">
        <w:trPr>
          <w:trHeight w:val="564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3C16" w14:textId="12F7B99D" w:rsidR="009043C6" w:rsidRPr="002B2760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</w:rPr>
            </w:pPr>
            <w:r w:rsidRPr="002B2760">
              <w:rPr>
                <w:b/>
                <w:bCs/>
                <w:color w:val="000000"/>
              </w:rPr>
              <w:t>Итого Субве</w:t>
            </w:r>
            <w:r w:rsidR="004117C5">
              <w:rPr>
                <w:b/>
                <w:bCs/>
                <w:color w:val="000000"/>
              </w:rPr>
              <w:t>н</w:t>
            </w:r>
            <w:r w:rsidRPr="002B2760">
              <w:rPr>
                <w:b/>
                <w:bCs/>
                <w:color w:val="000000"/>
              </w:rPr>
              <w:t>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1EA0A" w14:textId="117FB2EA" w:rsidR="009043C6" w:rsidRPr="00547EF7" w:rsidRDefault="00547EF7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177 133,0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C5781" w14:textId="438170A3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E85431">
              <w:rPr>
                <w:color w:val="FF0000"/>
                <w:sz w:val="20"/>
                <w:szCs w:val="20"/>
              </w:rPr>
              <w:t>-22</w:t>
            </w:r>
            <w:r w:rsidR="00940F51">
              <w:rPr>
                <w:color w:val="FF0000"/>
                <w:sz w:val="20"/>
                <w:szCs w:val="20"/>
              </w:rPr>
              <w:t xml:space="preserve"> 239</w:t>
            </w:r>
            <w:r w:rsidRPr="00E85431">
              <w:rPr>
                <w:color w:val="FF0000"/>
                <w:sz w:val="20"/>
                <w:szCs w:val="20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5A97C" w14:textId="3570AD52" w:rsidR="009043C6" w:rsidRPr="005E1205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  <w:r w:rsidRPr="005E1205">
              <w:rPr>
                <w:color w:val="FF0000"/>
                <w:sz w:val="20"/>
                <w:szCs w:val="20"/>
              </w:rPr>
              <w:t>-23</w:t>
            </w:r>
            <w:r w:rsidR="004117C5">
              <w:rPr>
                <w:color w:val="FF0000"/>
                <w:sz w:val="20"/>
                <w:szCs w:val="20"/>
              </w:rPr>
              <w:t> 068,</w:t>
            </w:r>
            <w:r w:rsidRPr="005E1205">
              <w:rPr>
                <w:color w:val="FF0000"/>
                <w:sz w:val="20"/>
                <w:szCs w:val="20"/>
              </w:rPr>
              <w:t>0</w:t>
            </w:r>
          </w:p>
        </w:tc>
      </w:tr>
      <w:tr w:rsidR="009043C6" w:rsidRPr="004D7E38" w14:paraId="582F3868" w14:textId="77777777" w:rsidTr="00063268">
        <w:trPr>
          <w:trHeight w:val="559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FF238" w14:textId="52157BE8" w:rsidR="009043C6" w:rsidRPr="00F60D83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Трансферты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C14ED" w14:textId="77777777" w:rsidR="009043C6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BA5FC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7EE1" w14:textId="77777777" w:rsidR="009043C6" w:rsidRPr="004D7E38" w:rsidRDefault="009043C6" w:rsidP="009043C6">
            <w:pPr>
              <w:suppressAutoHyphens w:val="0"/>
              <w:autoSpaceDN/>
              <w:jc w:val="right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043C6" w:rsidRPr="004D7E38" w14:paraId="6939A289" w14:textId="77777777" w:rsidTr="004873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ADA20" w14:textId="13EC7318" w:rsidR="009043C6" w:rsidRPr="00E93AE8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 w:rsidRPr="00E93AE8">
              <w:rPr>
                <w:color w:val="000000"/>
              </w:rPr>
              <w:t xml:space="preserve">Прочие </w:t>
            </w:r>
            <w:r>
              <w:rPr>
                <w:color w:val="000000"/>
              </w:rPr>
              <w:t xml:space="preserve">межбюджетные </w:t>
            </w:r>
            <w:r w:rsidRPr="00E93AE8">
              <w:rPr>
                <w:color w:val="000000"/>
              </w:rPr>
              <w:t>трансферты</w:t>
            </w:r>
            <w:r>
              <w:rPr>
                <w:color w:val="000000"/>
              </w:rPr>
              <w:t xml:space="preserve"> (на </w:t>
            </w:r>
          </w:p>
          <w:p w14:paraId="3E513EDE" w14:textId="0CC3711E" w:rsidR="009043C6" w:rsidRPr="0099339F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Pr="0099339F">
              <w:rPr>
                <w:color w:val="000000"/>
              </w:rPr>
              <w:t>беспечение комплексной инфраструктурой земельных участк</w:t>
            </w:r>
            <w:r>
              <w:rPr>
                <w:color w:val="000000"/>
              </w:rPr>
              <w:t>ов</w:t>
            </w:r>
            <w:r w:rsidRPr="0099339F">
              <w:rPr>
                <w:color w:val="000000"/>
              </w:rPr>
              <w:t xml:space="preserve"> для предоставления отдельным категориям граждан</w:t>
            </w:r>
            <w:r>
              <w:rPr>
                <w:color w:val="000000"/>
              </w:rPr>
              <w:t xml:space="preserve">, имеющих особые профессиональные (трудовые) заслуги </w:t>
            </w:r>
          </w:p>
          <w:p w14:paraId="3B1159AE" w14:textId="5CC1C621" w:rsidR="009043C6" w:rsidRPr="00E93AE8" w:rsidRDefault="009043C6" w:rsidP="009043C6">
            <w:pPr>
              <w:suppressAutoHyphens w:val="0"/>
              <w:autoSpaceDN/>
              <w:textAlignment w:val="auto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A49B2" w14:textId="4EDA0089" w:rsidR="009043C6" w:rsidRPr="00154066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154066">
              <w:rPr>
                <w:color w:val="000000"/>
                <w:sz w:val="20"/>
                <w:szCs w:val="20"/>
              </w:rPr>
              <w:t>11 593,0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9F134" w14:textId="3A093C7C" w:rsidR="009043C6" w:rsidRPr="00E85431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E85431">
              <w:rPr>
                <w:color w:val="FF0000"/>
                <w:sz w:val="20"/>
                <w:szCs w:val="20"/>
              </w:rPr>
              <w:t>-11 593,0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732EF" w14:textId="1190A3B3" w:rsidR="009043C6" w:rsidRPr="00E93AE8" w:rsidRDefault="009043C6" w:rsidP="009043C6">
            <w:pPr>
              <w:suppressAutoHyphens w:val="0"/>
              <w:autoSpaceDN/>
              <w:jc w:val="center"/>
              <w:textAlignment w:val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3AE8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</w:tr>
      <w:tr w:rsidR="009043C6" w:rsidRPr="00FB6B6D" w14:paraId="0DEE53EE" w14:textId="77777777" w:rsidTr="004873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D79D4" w14:textId="4251F421" w:rsidR="009043C6" w:rsidRPr="00E93AE8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Итого Трансфертов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76F4A" w14:textId="67ECACFE" w:rsidR="009043C6" w:rsidRDefault="009043C6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11 593,0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54957" w14:textId="2E96724D" w:rsidR="009043C6" w:rsidRPr="00E85431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 w:rsidRPr="00E85431">
              <w:rPr>
                <w:color w:val="FF0000"/>
                <w:sz w:val="20"/>
                <w:szCs w:val="20"/>
              </w:rPr>
              <w:t>-11 593,0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B782E" w14:textId="3DBD454B" w:rsidR="009043C6" w:rsidRPr="00FB6B6D" w:rsidRDefault="009043C6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9043C6" w:rsidRPr="00FB6B6D" w14:paraId="79FFD8E1" w14:textId="77777777" w:rsidTr="004873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2D96B" w14:textId="5B273BC9" w:rsidR="009043C6" w:rsidRPr="00E93AE8" w:rsidRDefault="009043C6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 w:rsidRPr="00E93AE8">
              <w:rPr>
                <w:b/>
                <w:bCs/>
                <w:color w:val="000000"/>
                <w:sz w:val="20"/>
                <w:szCs w:val="20"/>
              </w:rPr>
              <w:t>И</w:t>
            </w:r>
            <w:r w:rsidR="00651963">
              <w:rPr>
                <w:b/>
                <w:bCs/>
                <w:color w:val="000000"/>
                <w:sz w:val="20"/>
                <w:szCs w:val="20"/>
              </w:rPr>
              <w:t>того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BC605" w14:textId="29862FC5" w:rsidR="009043C6" w:rsidRPr="00651963" w:rsidRDefault="00547EF7" w:rsidP="009043C6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1 199 286,9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D89A16" w14:textId="6AD1C612" w:rsidR="009043C6" w:rsidRPr="00D51779" w:rsidRDefault="00DA3768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 w:rsidRPr="00DA3768">
              <w:rPr>
                <w:color w:val="FF0000"/>
                <w:sz w:val="20"/>
                <w:szCs w:val="20"/>
                <w:lang w:val="en-US"/>
              </w:rPr>
              <w:t>-</w:t>
            </w:r>
            <w:r w:rsidR="002D0E62">
              <w:rPr>
                <w:color w:val="FF0000"/>
                <w:sz w:val="20"/>
                <w:szCs w:val="20"/>
                <w:lang w:val="en-US"/>
              </w:rPr>
              <w:t>560 550.6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C29E3" w14:textId="5D946A69" w:rsidR="009043C6" w:rsidRPr="003A1D27" w:rsidRDefault="00B264BA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>266</w:t>
            </w:r>
            <w:r w:rsidR="003A1D27">
              <w:rPr>
                <w:color w:val="000000"/>
                <w:sz w:val="20"/>
                <w:szCs w:val="20"/>
              </w:rPr>
              <w:t> </w:t>
            </w:r>
            <w:r>
              <w:rPr>
                <w:color w:val="000000"/>
                <w:sz w:val="20"/>
                <w:szCs w:val="20"/>
              </w:rPr>
              <w:t>291</w:t>
            </w:r>
            <w:r w:rsidR="003A1D27">
              <w:rPr>
                <w:color w:val="000000"/>
                <w:sz w:val="20"/>
                <w:szCs w:val="20"/>
                <w:lang w:val="en-US"/>
              </w:rPr>
              <w:t>.0</w:t>
            </w:r>
          </w:p>
        </w:tc>
      </w:tr>
      <w:tr w:rsidR="00651963" w:rsidRPr="00FB6B6D" w14:paraId="5882C1F5" w14:textId="77777777" w:rsidTr="0048733B">
        <w:trPr>
          <w:trHeight w:val="295"/>
        </w:trPr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C015A" w14:textId="1CA62FBB" w:rsidR="00651963" w:rsidRPr="00E93AE8" w:rsidRDefault="00651963" w:rsidP="009043C6">
            <w:pPr>
              <w:suppressAutoHyphens w:val="0"/>
              <w:autoSpaceDN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C9AA9" w14:textId="727128A3" w:rsidR="00651963" w:rsidRDefault="00547EF7" w:rsidP="004F0C79">
            <w:pPr>
              <w:suppressAutoHyphens w:val="0"/>
              <w:autoSpaceDN/>
              <w:jc w:val="center"/>
              <w:textAlignment w:val="auto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1 3</w:t>
            </w:r>
            <w:r w:rsidR="004F0C79">
              <w:rPr>
                <w:b/>
                <w:bCs/>
                <w:color w:val="000000"/>
                <w:sz w:val="20"/>
                <w:szCs w:val="20"/>
              </w:rPr>
              <w:t>9</w:t>
            </w:r>
            <w:r>
              <w:rPr>
                <w:b/>
                <w:bCs/>
                <w:color w:val="000000"/>
                <w:sz w:val="20"/>
                <w:szCs w:val="20"/>
              </w:rPr>
              <w:t>2 602,5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760B61" w14:textId="386D2358" w:rsidR="00651963" w:rsidRPr="00651963" w:rsidRDefault="00651963" w:rsidP="009043C6">
            <w:pPr>
              <w:suppressAutoHyphens w:val="0"/>
              <w:autoSpaceDN/>
              <w:jc w:val="center"/>
              <w:textAlignment w:val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-560 550,6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F54BF" w14:textId="4A005B50" w:rsidR="00651963" w:rsidRDefault="00651963" w:rsidP="009043C6">
            <w:pPr>
              <w:suppressAutoHyphens w:val="0"/>
              <w:autoSpaceDN/>
              <w:jc w:val="center"/>
              <w:textAlignment w:val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266 291,0</w:t>
            </w:r>
          </w:p>
        </w:tc>
      </w:tr>
    </w:tbl>
    <w:p w14:paraId="038E0509" w14:textId="48A072F0" w:rsidR="0048733B" w:rsidRDefault="0048733B" w:rsidP="00BF136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48733B">
        <w:rPr>
          <w:sz w:val="26"/>
          <w:szCs w:val="26"/>
        </w:rPr>
        <w:t xml:space="preserve">        </w:t>
      </w:r>
    </w:p>
    <w:p w14:paraId="4E6629F1" w14:textId="77777777" w:rsidR="001C2D37" w:rsidRPr="00AB5C9B" w:rsidRDefault="001C2D37" w:rsidP="00BF136F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</w:p>
    <w:p w14:paraId="6CF97D94" w14:textId="40A8ABF0" w:rsidR="009161ED" w:rsidRPr="005E7CC1" w:rsidRDefault="009161ED" w:rsidP="009161ED">
      <w:pPr>
        <w:suppressAutoHyphens w:val="0"/>
        <w:autoSpaceDN/>
        <w:spacing w:line="276" w:lineRule="auto"/>
        <w:jc w:val="both"/>
        <w:textAlignment w:val="auto"/>
        <w:rPr>
          <w:sz w:val="26"/>
          <w:szCs w:val="26"/>
        </w:rPr>
      </w:pPr>
      <w:r w:rsidRPr="00234765">
        <w:rPr>
          <w:color w:val="FF0000"/>
          <w:sz w:val="26"/>
          <w:szCs w:val="26"/>
        </w:rPr>
        <w:t xml:space="preserve">        </w:t>
      </w:r>
      <w:r w:rsidRPr="005E7CC1">
        <w:rPr>
          <w:sz w:val="26"/>
          <w:szCs w:val="26"/>
        </w:rPr>
        <w:t xml:space="preserve">2. Общий объем расходов </w:t>
      </w:r>
      <w:r w:rsidRPr="005E7CC1">
        <w:rPr>
          <w:b/>
          <w:i/>
          <w:sz w:val="26"/>
          <w:szCs w:val="26"/>
          <w:u w:val="single"/>
        </w:rPr>
        <w:t>за счет</w:t>
      </w:r>
      <w:r>
        <w:rPr>
          <w:b/>
          <w:i/>
          <w:sz w:val="26"/>
          <w:szCs w:val="26"/>
          <w:u w:val="single"/>
        </w:rPr>
        <w:t xml:space="preserve"> собственных доходов и</w:t>
      </w:r>
      <w:r w:rsidRPr="005E7CC1">
        <w:rPr>
          <w:b/>
          <w:i/>
          <w:sz w:val="26"/>
          <w:szCs w:val="26"/>
          <w:u w:val="single"/>
        </w:rPr>
        <w:t xml:space="preserve"> безвозмездных поступлений</w:t>
      </w:r>
      <w:r w:rsidRPr="005E7CC1">
        <w:rPr>
          <w:sz w:val="26"/>
          <w:szCs w:val="26"/>
        </w:rPr>
        <w:t xml:space="preserve"> из бюджета Московской области:</w:t>
      </w:r>
    </w:p>
    <w:p w14:paraId="3A538E47" w14:textId="46A24457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5E7CC1">
        <w:rPr>
          <w:b/>
          <w:sz w:val="26"/>
          <w:szCs w:val="26"/>
        </w:rPr>
        <w:t xml:space="preserve">- </w:t>
      </w:r>
      <w:r w:rsidRPr="00AB5C9B">
        <w:rPr>
          <w:sz w:val="26"/>
          <w:szCs w:val="26"/>
        </w:rPr>
        <w:t>в 202</w:t>
      </w:r>
      <w:r>
        <w:rPr>
          <w:sz w:val="26"/>
          <w:szCs w:val="26"/>
        </w:rPr>
        <w:t>2</w:t>
      </w:r>
      <w:r w:rsidRPr="00AB5C9B">
        <w:rPr>
          <w:sz w:val="26"/>
          <w:szCs w:val="26"/>
        </w:rPr>
        <w:t xml:space="preserve"> году у</w:t>
      </w:r>
      <w:r>
        <w:rPr>
          <w:sz w:val="26"/>
          <w:szCs w:val="26"/>
        </w:rPr>
        <w:t>в</w:t>
      </w:r>
      <w:r w:rsidRPr="00AB5C9B">
        <w:rPr>
          <w:sz w:val="26"/>
          <w:szCs w:val="26"/>
        </w:rPr>
        <w:t>е</w:t>
      </w:r>
      <w:r>
        <w:rPr>
          <w:sz w:val="26"/>
          <w:szCs w:val="26"/>
        </w:rPr>
        <w:t>лич</w:t>
      </w:r>
      <w:r w:rsidRPr="00AB5C9B">
        <w:rPr>
          <w:sz w:val="26"/>
          <w:szCs w:val="26"/>
        </w:rPr>
        <w:t>ен на</w:t>
      </w:r>
      <w:r>
        <w:rPr>
          <w:sz w:val="26"/>
          <w:szCs w:val="26"/>
        </w:rPr>
        <w:t xml:space="preserve"> – 1 3</w:t>
      </w:r>
      <w:r w:rsidR="000E59C8">
        <w:rPr>
          <w:sz w:val="26"/>
          <w:szCs w:val="26"/>
        </w:rPr>
        <w:t>9</w:t>
      </w:r>
      <w:r>
        <w:rPr>
          <w:sz w:val="26"/>
          <w:szCs w:val="26"/>
        </w:rPr>
        <w:t>2 602,5 тыс. рублей (в том числе: за счет безвозмездных поступлений на 1 199 286,9 тыс. рублей; за счет собственных доходов на 1</w:t>
      </w:r>
      <w:r w:rsidR="000E59C8">
        <w:rPr>
          <w:sz w:val="26"/>
          <w:szCs w:val="26"/>
        </w:rPr>
        <w:t>9</w:t>
      </w:r>
      <w:r>
        <w:rPr>
          <w:sz w:val="26"/>
          <w:szCs w:val="26"/>
        </w:rPr>
        <w:t>3 315,6 тыс. рублей);</w:t>
      </w:r>
    </w:p>
    <w:p w14:paraId="328608D8" w14:textId="7EF0BDFD" w:rsidR="009161ED" w:rsidRPr="00AB5C9B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3</w:t>
      </w:r>
      <w:r w:rsidRPr="00AB5C9B">
        <w:rPr>
          <w:sz w:val="26"/>
          <w:szCs w:val="26"/>
        </w:rPr>
        <w:t xml:space="preserve"> году</w:t>
      </w:r>
      <w:r>
        <w:rPr>
          <w:sz w:val="26"/>
          <w:szCs w:val="26"/>
        </w:rPr>
        <w:t xml:space="preserve"> уменьшен на -560 550,6</w:t>
      </w:r>
      <w:r w:rsidR="00DD1C9A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>
        <w:rPr>
          <w:sz w:val="26"/>
          <w:szCs w:val="26"/>
        </w:rPr>
        <w:t>;</w:t>
      </w:r>
    </w:p>
    <w:p w14:paraId="5B0E1225" w14:textId="74F0903F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  <w:r w:rsidRPr="00AB5C9B">
        <w:rPr>
          <w:sz w:val="26"/>
          <w:szCs w:val="26"/>
        </w:rPr>
        <w:t>- в 202</w:t>
      </w:r>
      <w:r>
        <w:rPr>
          <w:sz w:val="26"/>
          <w:szCs w:val="26"/>
        </w:rPr>
        <w:t>4</w:t>
      </w:r>
      <w:r w:rsidRPr="00AB5C9B">
        <w:rPr>
          <w:sz w:val="26"/>
          <w:szCs w:val="26"/>
        </w:rPr>
        <w:t xml:space="preserve"> году </w:t>
      </w:r>
      <w:r>
        <w:rPr>
          <w:sz w:val="26"/>
          <w:szCs w:val="26"/>
        </w:rPr>
        <w:t xml:space="preserve">уменьшен на </w:t>
      </w:r>
      <w:r w:rsidR="00DD1C9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DD1C9A">
        <w:rPr>
          <w:sz w:val="26"/>
          <w:szCs w:val="26"/>
        </w:rPr>
        <w:t>266 291,0</w:t>
      </w:r>
      <w:r>
        <w:rPr>
          <w:sz w:val="26"/>
          <w:szCs w:val="26"/>
        </w:rPr>
        <w:t xml:space="preserve"> тыс. рублей</w:t>
      </w:r>
      <w:r w:rsidR="00DD1C9A">
        <w:rPr>
          <w:sz w:val="26"/>
          <w:szCs w:val="26"/>
        </w:rPr>
        <w:t xml:space="preserve"> (за счет безвозмездных поступлений)</w:t>
      </w:r>
      <w:r w:rsidRPr="005E7CC1">
        <w:rPr>
          <w:sz w:val="26"/>
          <w:szCs w:val="26"/>
        </w:rPr>
        <w:t>.</w:t>
      </w:r>
    </w:p>
    <w:p w14:paraId="45DB00D0" w14:textId="77777777" w:rsidR="009161ED" w:rsidRDefault="009161ED" w:rsidP="009161ED">
      <w:pPr>
        <w:pStyle w:val="a3"/>
        <w:spacing w:line="276" w:lineRule="auto"/>
        <w:ind w:left="928"/>
        <w:jc w:val="both"/>
        <w:rPr>
          <w:sz w:val="26"/>
          <w:szCs w:val="26"/>
        </w:rPr>
      </w:pPr>
    </w:p>
    <w:p w14:paraId="542FC14C" w14:textId="77777777" w:rsidR="001C2D37" w:rsidRDefault="001C2D37" w:rsidP="009161ED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68AA8048" w14:textId="77777777" w:rsidR="001C2D37" w:rsidRDefault="001C2D37" w:rsidP="009161ED">
      <w:pPr>
        <w:spacing w:line="276" w:lineRule="auto"/>
        <w:ind w:firstLine="567"/>
        <w:jc w:val="center"/>
        <w:rPr>
          <w:b/>
          <w:sz w:val="26"/>
          <w:szCs w:val="26"/>
        </w:rPr>
      </w:pPr>
    </w:p>
    <w:p w14:paraId="7DBB1090" w14:textId="47176C82" w:rsidR="009161ED" w:rsidRPr="009D671F" w:rsidRDefault="009161ED" w:rsidP="009161ED">
      <w:pPr>
        <w:spacing w:line="276" w:lineRule="auto"/>
        <w:ind w:firstLine="56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2022 год</w:t>
      </w:r>
    </w:p>
    <w:p w14:paraId="3D9A8C96" w14:textId="48748B82" w:rsidR="00FD4B26" w:rsidRDefault="00DD1C9A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</w:t>
      </w:r>
      <w:r w:rsidRPr="00EC1123">
        <w:rPr>
          <w:sz w:val="26"/>
          <w:szCs w:val="26"/>
          <w:u w:val="single"/>
        </w:rPr>
        <w:t>У</w:t>
      </w:r>
      <w:r w:rsidR="00EF663C" w:rsidRPr="00EC1123">
        <w:rPr>
          <w:sz w:val="26"/>
          <w:szCs w:val="26"/>
          <w:u w:val="single"/>
        </w:rPr>
        <w:t>в</w:t>
      </w:r>
      <w:r w:rsidRPr="00EC1123">
        <w:rPr>
          <w:sz w:val="26"/>
          <w:szCs w:val="26"/>
          <w:u w:val="single"/>
        </w:rPr>
        <w:t>е</w:t>
      </w:r>
      <w:r w:rsidR="00EF663C" w:rsidRPr="00EC1123">
        <w:rPr>
          <w:sz w:val="26"/>
          <w:szCs w:val="26"/>
          <w:u w:val="single"/>
        </w:rPr>
        <w:t>личе</w:t>
      </w:r>
      <w:r w:rsidRPr="00EC1123">
        <w:rPr>
          <w:sz w:val="26"/>
          <w:szCs w:val="26"/>
          <w:u w:val="single"/>
        </w:rPr>
        <w:t xml:space="preserve">ны плановые назначения за счет собственных средств на </w:t>
      </w:r>
      <w:r w:rsidR="000E59C8" w:rsidRPr="000E59C8">
        <w:rPr>
          <w:b/>
          <w:bCs/>
          <w:sz w:val="26"/>
          <w:szCs w:val="26"/>
          <w:u w:val="single"/>
        </w:rPr>
        <w:t>21</w:t>
      </w:r>
      <w:r w:rsidR="00EF663C" w:rsidRPr="00EC1123">
        <w:rPr>
          <w:b/>
          <w:bCs/>
          <w:sz w:val="26"/>
          <w:szCs w:val="26"/>
          <w:u w:val="single"/>
        </w:rPr>
        <w:t>3 </w:t>
      </w:r>
      <w:r w:rsidR="00650B86" w:rsidRPr="00EC1123">
        <w:rPr>
          <w:b/>
          <w:bCs/>
          <w:sz w:val="26"/>
          <w:szCs w:val="26"/>
          <w:u w:val="single"/>
        </w:rPr>
        <w:t>6</w:t>
      </w:r>
      <w:r w:rsidR="00BB711D">
        <w:rPr>
          <w:b/>
          <w:bCs/>
          <w:sz w:val="26"/>
          <w:szCs w:val="26"/>
          <w:u w:val="single"/>
        </w:rPr>
        <w:t>24</w:t>
      </w:r>
      <w:r w:rsidR="00EF663C" w:rsidRPr="00EC1123">
        <w:rPr>
          <w:b/>
          <w:bCs/>
          <w:sz w:val="26"/>
          <w:szCs w:val="26"/>
          <w:u w:val="single"/>
        </w:rPr>
        <w:t>,</w:t>
      </w:r>
      <w:r w:rsidR="00650B86" w:rsidRPr="00EC1123">
        <w:rPr>
          <w:b/>
          <w:bCs/>
          <w:sz w:val="26"/>
          <w:szCs w:val="26"/>
          <w:u w:val="single"/>
        </w:rPr>
        <w:t>9</w:t>
      </w:r>
      <w:r w:rsidRPr="00EC1123">
        <w:rPr>
          <w:b/>
          <w:bCs/>
          <w:sz w:val="26"/>
          <w:szCs w:val="26"/>
          <w:u w:val="single"/>
        </w:rPr>
        <w:t xml:space="preserve"> тыс. рублей</w:t>
      </w:r>
      <w:r w:rsidR="00650B86" w:rsidRPr="00EC1123">
        <w:rPr>
          <w:b/>
          <w:bCs/>
          <w:sz w:val="26"/>
          <w:szCs w:val="26"/>
          <w:u w:val="single"/>
        </w:rPr>
        <w:t xml:space="preserve"> </w:t>
      </w:r>
      <w:r w:rsidRPr="00EC1123">
        <w:rPr>
          <w:sz w:val="26"/>
          <w:szCs w:val="26"/>
          <w:u w:val="single"/>
        </w:rPr>
        <w:t>на</w:t>
      </w:r>
      <w:r w:rsidRPr="00DD1C9A">
        <w:rPr>
          <w:sz w:val="26"/>
          <w:szCs w:val="26"/>
        </w:rPr>
        <w:t>:</w:t>
      </w:r>
    </w:p>
    <w:p w14:paraId="117F0E59" w14:textId="4AB079AC" w:rsidR="00EF663C" w:rsidRDefault="00EF663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93C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110 000,0 тыс. рублей </w:t>
      </w:r>
      <w:r w:rsidR="00C46AE0">
        <w:rPr>
          <w:sz w:val="26"/>
          <w:szCs w:val="26"/>
        </w:rPr>
        <w:t>предоставление муниципальной гарантии в рамках</w:t>
      </w:r>
      <w:r>
        <w:rPr>
          <w:sz w:val="26"/>
          <w:szCs w:val="26"/>
        </w:rPr>
        <w:t xml:space="preserve"> непрограммных расходов </w:t>
      </w:r>
      <w:r w:rsidR="00C46AE0">
        <w:rPr>
          <w:sz w:val="26"/>
          <w:szCs w:val="26"/>
        </w:rPr>
        <w:t>(н</w:t>
      </w:r>
      <w:r w:rsidR="00C46AE0" w:rsidRPr="00C46AE0">
        <w:rPr>
          <w:sz w:val="26"/>
          <w:szCs w:val="26"/>
        </w:rPr>
        <w:t>а погашение задолженности АО "Истринская теплосеть" перед поставщиками энергоресурсов за поставленный газ и электричество без права регрессного требования</w:t>
      </w:r>
      <w:r w:rsidR="00C46AE0">
        <w:rPr>
          <w:sz w:val="26"/>
          <w:szCs w:val="26"/>
        </w:rPr>
        <w:t>);</w:t>
      </w:r>
    </w:p>
    <w:p w14:paraId="66C8EA92" w14:textId="56707713" w:rsidR="00C46AE0" w:rsidRDefault="00C46AE0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- 12 807,2 тыс. рублей оплату по исполнительным листам в рамках непрограммных расходов;</w:t>
      </w:r>
    </w:p>
    <w:p w14:paraId="3394EB0C" w14:textId="23B49FCE" w:rsidR="000E59C8" w:rsidRDefault="000E59C8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- 30 000,0 тыс. рублей предоставление </w:t>
      </w:r>
      <w:r w:rsidRPr="004F791F">
        <w:rPr>
          <w:sz w:val="26"/>
          <w:szCs w:val="26"/>
        </w:rPr>
        <w:t>субсидии юр. лицу</w:t>
      </w:r>
      <w:r>
        <w:t xml:space="preserve"> </w:t>
      </w:r>
      <w:r w:rsidRPr="000E59C8">
        <w:rPr>
          <w:sz w:val="26"/>
          <w:szCs w:val="26"/>
        </w:rPr>
        <w:t>в рамках непрограммных расходов</w:t>
      </w:r>
      <w:r>
        <w:rPr>
          <w:sz w:val="26"/>
          <w:szCs w:val="26"/>
        </w:rPr>
        <w:t>;</w:t>
      </w:r>
    </w:p>
    <w:p w14:paraId="6B8369BE" w14:textId="79851334" w:rsidR="00C46AE0" w:rsidRDefault="00C46AE0" w:rsidP="00EF663C">
      <w:pPr>
        <w:spacing w:line="276" w:lineRule="auto"/>
        <w:jc w:val="both"/>
        <w:rPr>
          <w:sz w:val="26"/>
          <w:szCs w:val="26"/>
        </w:rPr>
      </w:pPr>
      <w:r w:rsidRPr="009A5940">
        <w:rPr>
          <w:sz w:val="26"/>
          <w:szCs w:val="26"/>
        </w:rPr>
        <w:t>-</w:t>
      </w:r>
      <w:r w:rsidR="00D93CFD" w:rsidRPr="009A5940">
        <w:rPr>
          <w:sz w:val="26"/>
          <w:szCs w:val="26"/>
        </w:rPr>
        <w:t xml:space="preserve"> </w:t>
      </w:r>
      <w:r w:rsidR="00BD6FAB" w:rsidRPr="009A5940">
        <w:rPr>
          <w:sz w:val="26"/>
          <w:szCs w:val="26"/>
        </w:rPr>
        <w:t xml:space="preserve"> 4 550,2 </w:t>
      </w:r>
      <w:r w:rsidR="00BD6FAB">
        <w:rPr>
          <w:sz w:val="26"/>
          <w:szCs w:val="26"/>
        </w:rPr>
        <w:t>тыс. рублей предоставление субсидии на выполнение муниципального задания и субсидии на иные цели в рамках МП «Культура»;</w:t>
      </w:r>
    </w:p>
    <w:p w14:paraId="720A4D0F" w14:textId="19076282" w:rsidR="00BD6FAB" w:rsidRDefault="00BD6FAB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D93C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35 620,3 тыс. рублей </w:t>
      </w:r>
      <w:bookmarkStart w:id="0" w:name="_Hlk114063020"/>
      <w:r w:rsidRPr="00BD6FAB">
        <w:rPr>
          <w:sz w:val="26"/>
          <w:szCs w:val="26"/>
        </w:rPr>
        <w:t>предоставление субсидии на выполнение муниципального задания и субсидии на иные цели в рамках МП</w:t>
      </w:r>
      <w:r>
        <w:rPr>
          <w:sz w:val="26"/>
          <w:szCs w:val="26"/>
        </w:rPr>
        <w:t xml:space="preserve"> </w:t>
      </w:r>
      <w:bookmarkEnd w:id="0"/>
      <w:r>
        <w:rPr>
          <w:sz w:val="26"/>
          <w:szCs w:val="26"/>
        </w:rPr>
        <w:t>«Образование»;</w:t>
      </w:r>
    </w:p>
    <w:p w14:paraId="6DE02D6B" w14:textId="5EFC433C" w:rsidR="00BD6FAB" w:rsidRDefault="00D93CF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F2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3 800,0 тыс. рублей </w:t>
      </w:r>
      <w:r w:rsidRPr="00BD6FAB">
        <w:rPr>
          <w:sz w:val="26"/>
          <w:szCs w:val="26"/>
        </w:rPr>
        <w:t>предоставление субсидии на выполнение муниципального задания и субсидии на иные цели в рамках МП</w:t>
      </w:r>
      <w:r>
        <w:rPr>
          <w:sz w:val="26"/>
          <w:szCs w:val="26"/>
        </w:rPr>
        <w:t xml:space="preserve"> </w:t>
      </w:r>
      <w:r w:rsidR="003F506C">
        <w:rPr>
          <w:sz w:val="26"/>
          <w:szCs w:val="26"/>
        </w:rPr>
        <w:t>«Спорт»;</w:t>
      </w:r>
    </w:p>
    <w:p w14:paraId="6B22F4C3" w14:textId="5F607523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212F24">
        <w:rPr>
          <w:sz w:val="26"/>
          <w:szCs w:val="26"/>
        </w:rPr>
        <w:t xml:space="preserve"> </w:t>
      </w:r>
      <w:r>
        <w:rPr>
          <w:sz w:val="26"/>
          <w:szCs w:val="26"/>
        </w:rPr>
        <w:t>4</w:t>
      </w:r>
      <w:r w:rsidR="00BB711D">
        <w:rPr>
          <w:sz w:val="26"/>
          <w:szCs w:val="26"/>
        </w:rPr>
        <w:t> </w:t>
      </w:r>
      <w:r>
        <w:rPr>
          <w:sz w:val="26"/>
          <w:szCs w:val="26"/>
        </w:rPr>
        <w:t>1</w:t>
      </w:r>
      <w:r w:rsidR="00BB711D">
        <w:rPr>
          <w:sz w:val="26"/>
          <w:szCs w:val="26"/>
        </w:rPr>
        <w:t>27,5</w:t>
      </w:r>
      <w:r>
        <w:rPr>
          <w:sz w:val="26"/>
          <w:szCs w:val="26"/>
        </w:rPr>
        <w:t xml:space="preserve"> тыс. рублей </w:t>
      </w:r>
      <w:r w:rsidR="00212F24" w:rsidRPr="00212F24">
        <w:rPr>
          <w:sz w:val="26"/>
          <w:szCs w:val="26"/>
        </w:rPr>
        <w:t xml:space="preserve">в рамках </w:t>
      </w:r>
      <w:bookmarkStart w:id="1" w:name="_Hlk114218653"/>
      <w:r w:rsidR="00212F24" w:rsidRPr="00212F24">
        <w:rPr>
          <w:sz w:val="26"/>
          <w:szCs w:val="26"/>
        </w:rPr>
        <w:t>МП «Развитие инженерной инфраструктуры и энергоэффективности»</w:t>
      </w:r>
      <w:bookmarkEnd w:id="1"/>
      <w:r w:rsidR="00212F24" w:rsidRPr="00212F24">
        <w:rPr>
          <w:sz w:val="26"/>
          <w:szCs w:val="26"/>
        </w:rPr>
        <w:t>;</w:t>
      </w:r>
    </w:p>
    <w:p w14:paraId="7EC352F8" w14:textId="4C0D4F23" w:rsidR="00212F24" w:rsidRDefault="00212F24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E9599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9 821,7 тыс. рублей  </w:t>
      </w:r>
      <w:r w:rsidRPr="00212F24">
        <w:rPr>
          <w:sz w:val="26"/>
          <w:szCs w:val="26"/>
        </w:rPr>
        <w:t>в рамках МП «</w:t>
      </w:r>
      <w:r w:rsidR="00E9599C" w:rsidRPr="00E9599C">
        <w:rPr>
          <w:sz w:val="26"/>
          <w:szCs w:val="26"/>
        </w:rPr>
        <w:t>Цифровое муниципальное образование</w:t>
      </w:r>
      <w:r w:rsidRPr="00212F24">
        <w:rPr>
          <w:sz w:val="26"/>
          <w:szCs w:val="26"/>
        </w:rPr>
        <w:t>»;</w:t>
      </w:r>
    </w:p>
    <w:p w14:paraId="7B0D5979" w14:textId="35A1BE84" w:rsidR="00212F24" w:rsidRDefault="00650B86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9599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2 898,0 тыс. рублей </w:t>
      </w:r>
      <w:r w:rsidRPr="00650B86">
        <w:rPr>
          <w:sz w:val="26"/>
          <w:szCs w:val="26"/>
        </w:rPr>
        <w:t>в рамках МП «Строительство объектов социальной инфраструктуры».</w:t>
      </w:r>
    </w:p>
    <w:p w14:paraId="5AF6391C" w14:textId="32F9D3AB" w:rsidR="00BD6FAB" w:rsidRDefault="00BD6FAB" w:rsidP="00EF663C">
      <w:pPr>
        <w:spacing w:line="276" w:lineRule="auto"/>
        <w:jc w:val="both"/>
        <w:rPr>
          <w:sz w:val="26"/>
          <w:szCs w:val="26"/>
        </w:rPr>
      </w:pPr>
    </w:p>
    <w:p w14:paraId="0A4B5E7E" w14:textId="6EE9EE6C" w:rsidR="00BD6FAB" w:rsidRPr="002D5C0F" w:rsidRDefault="00BD6FAB" w:rsidP="00BD6FAB">
      <w:pPr>
        <w:pStyle w:val="a3"/>
        <w:spacing w:line="276" w:lineRule="auto"/>
        <w:ind w:left="0" w:firstLine="567"/>
        <w:jc w:val="both"/>
        <w:rPr>
          <w:b/>
          <w:sz w:val="26"/>
          <w:szCs w:val="26"/>
          <w:u w:val="single"/>
        </w:rPr>
      </w:pPr>
      <w:bookmarkStart w:id="2" w:name="_Hlk104978275"/>
      <w:r w:rsidRPr="002D5C0F">
        <w:rPr>
          <w:sz w:val="26"/>
          <w:szCs w:val="26"/>
          <w:u w:val="single"/>
        </w:rPr>
        <w:t xml:space="preserve">Уменьшены плановые назначения </w:t>
      </w:r>
      <w:bookmarkStart w:id="3" w:name="_Hlk72228859"/>
      <w:r w:rsidRPr="002D5C0F">
        <w:rPr>
          <w:sz w:val="26"/>
          <w:szCs w:val="26"/>
          <w:u w:val="single"/>
        </w:rPr>
        <w:t>за счет собственных средств</w:t>
      </w:r>
      <w:bookmarkEnd w:id="3"/>
      <w:r w:rsidRPr="002D5C0F">
        <w:rPr>
          <w:sz w:val="26"/>
          <w:szCs w:val="26"/>
          <w:u w:val="single"/>
        </w:rPr>
        <w:t xml:space="preserve"> на </w:t>
      </w:r>
      <w:r w:rsidR="00650B86">
        <w:rPr>
          <w:b/>
          <w:bCs/>
          <w:sz w:val="26"/>
          <w:szCs w:val="26"/>
          <w:u w:val="single"/>
        </w:rPr>
        <w:t>20 3</w:t>
      </w:r>
      <w:r w:rsidR="00BB711D">
        <w:rPr>
          <w:b/>
          <w:bCs/>
          <w:sz w:val="26"/>
          <w:szCs w:val="26"/>
          <w:u w:val="single"/>
        </w:rPr>
        <w:t>0</w:t>
      </w:r>
      <w:r w:rsidR="00650B86">
        <w:rPr>
          <w:b/>
          <w:bCs/>
          <w:sz w:val="26"/>
          <w:szCs w:val="26"/>
          <w:u w:val="single"/>
        </w:rPr>
        <w:t>9,</w:t>
      </w:r>
      <w:r w:rsidR="00BB711D">
        <w:rPr>
          <w:b/>
          <w:bCs/>
          <w:sz w:val="26"/>
          <w:szCs w:val="26"/>
          <w:u w:val="single"/>
        </w:rPr>
        <w:t>3</w:t>
      </w:r>
      <w:r w:rsidRPr="002D5C0F">
        <w:rPr>
          <w:sz w:val="26"/>
          <w:szCs w:val="26"/>
          <w:u w:val="single"/>
        </w:rPr>
        <w:t xml:space="preserve"> </w:t>
      </w:r>
      <w:r w:rsidRPr="002D5C0F">
        <w:rPr>
          <w:b/>
          <w:sz w:val="26"/>
          <w:szCs w:val="26"/>
          <w:u w:val="single"/>
        </w:rPr>
        <w:t>тыс.</w:t>
      </w:r>
    </w:p>
    <w:p w14:paraId="0874C42B" w14:textId="58BB7019" w:rsidR="00BD6FAB" w:rsidRPr="00BD6FAB" w:rsidRDefault="00BD6FAB" w:rsidP="00BD6FAB">
      <w:pPr>
        <w:spacing w:line="276" w:lineRule="auto"/>
        <w:jc w:val="both"/>
        <w:rPr>
          <w:bCs/>
          <w:sz w:val="26"/>
          <w:szCs w:val="26"/>
          <w:u w:val="single"/>
        </w:rPr>
      </w:pPr>
      <w:r w:rsidRPr="00BD6FAB">
        <w:rPr>
          <w:b/>
          <w:sz w:val="26"/>
          <w:szCs w:val="26"/>
          <w:u w:val="single"/>
        </w:rPr>
        <w:t>рублей</w:t>
      </w:r>
      <w:r w:rsidRPr="00BD6FAB">
        <w:rPr>
          <w:bCs/>
          <w:sz w:val="26"/>
          <w:szCs w:val="26"/>
          <w:u w:val="single"/>
        </w:rPr>
        <w:t xml:space="preserve"> на:</w:t>
      </w:r>
    </w:p>
    <w:bookmarkEnd w:id="2"/>
    <w:p w14:paraId="44AC54CF" w14:textId="4B94D7B3" w:rsidR="00BD6FAB" w:rsidRDefault="00D93CF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- 895,0 тыс. рублей в рамках МП «</w:t>
      </w:r>
      <w:r w:rsidRPr="00D93CFD">
        <w:rPr>
          <w:sz w:val="26"/>
          <w:szCs w:val="26"/>
        </w:rPr>
        <w:t>Социальная защита населения</w:t>
      </w:r>
      <w:r>
        <w:rPr>
          <w:sz w:val="26"/>
          <w:szCs w:val="26"/>
        </w:rPr>
        <w:t>»;</w:t>
      </w:r>
    </w:p>
    <w:p w14:paraId="2823BA75" w14:textId="2C079579" w:rsidR="00D93CFD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-750,6 тыс. рублей в рамках МП «</w:t>
      </w:r>
      <w:r w:rsidRPr="003F506C">
        <w:rPr>
          <w:sz w:val="26"/>
          <w:szCs w:val="26"/>
        </w:rPr>
        <w:t>Развитие сельского хозяйства</w:t>
      </w:r>
      <w:r>
        <w:rPr>
          <w:sz w:val="26"/>
          <w:szCs w:val="26"/>
        </w:rPr>
        <w:t>»;</w:t>
      </w:r>
    </w:p>
    <w:p w14:paraId="39FE0139" w14:textId="2588817A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- 2 104,6 тыс. рублей в рамках МП «Жилище»;</w:t>
      </w:r>
    </w:p>
    <w:p w14:paraId="62671ED9" w14:textId="245B38B2" w:rsidR="00212F24" w:rsidRDefault="00212F24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- 14 394,8 тыс. рублей </w:t>
      </w:r>
      <w:r w:rsidRPr="00212F24">
        <w:rPr>
          <w:sz w:val="26"/>
          <w:szCs w:val="26"/>
        </w:rPr>
        <w:t>в рамках МП «Управление имуществом и муниципальными финансами»;</w:t>
      </w:r>
    </w:p>
    <w:p w14:paraId="1FECB5D1" w14:textId="51826D03" w:rsidR="003F506C" w:rsidRDefault="003F506C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212F24">
        <w:rPr>
          <w:sz w:val="26"/>
          <w:szCs w:val="26"/>
        </w:rPr>
        <w:t xml:space="preserve">2 155,8 тыс. рублей </w:t>
      </w:r>
      <w:r w:rsidR="00212F24" w:rsidRPr="00212F24">
        <w:rPr>
          <w:sz w:val="26"/>
          <w:szCs w:val="26"/>
        </w:rPr>
        <w:t>в рамках МП «Развитие институтов гражданского общества, повышение эффективности местного самоуправления и реализации молодежной политики»</w:t>
      </w:r>
      <w:r w:rsidR="00A64FEC">
        <w:rPr>
          <w:sz w:val="26"/>
          <w:szCs w:val="26"/>
        </w:rPr>
        <w:t>.</w:t>
      </w:r>
    </w:p>
    <w:p w14:paraId="139CFEBC" w14:textId="36F620E3" w:rsidR="00BB711D" w:rsidRDefault="00BB711D" w:rsidP="00EF663C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>-8,5 тыс. рублей в рамках непрограммных расходов.</w:t>
      </w:r>
    </w:p>
    <w:p w14:paraId="375AD881" w14:textId="5B59A33C" w:rsidR="00212F24" w:rsidRDefault="00212F24" w:rsidP="00EF663C">
      <w:pPr>
        <w:spacing w:line="276" w:lineRule="auto"/>
        <w:jc w:val="both"/>
        <w:rPr>
          <w:sz w:val="26"/>
          <w:szCs w:val="26"/>
        </w:rPr>
      </w:pPr>
    </w:p>
    <w:p w14:paraId="07D10650" w14:textId="74E358E6" w:rsidR="00EC1123" w:rsidRDefault="00EC1123" w:rsidP="00EF663C">
      <w:pPr>
        <w:spacing w:line="276" w:lineRule="auto"/>
        <w:jc w:val="both"/>
        <w:rPr>
          <w:b/>
          <w:bCs/>
          <w:i/>
          <w:iCs/>
          <w:sz w:val="26"/>
          <w:szCs w:val="26"/>
        </w:rPr>
      </w:pPr>
      <w:r w:rsidRPr="00EC1123">
        <w:rPr>
          <w:b/>
          <w:bCs/>
          <w:i/>
          <w:iCs/>
          <w:sz w:val="26"/>
          <w:szCs w:val="26"/>
        </w:rPr>
        <w:t>Кроме того, за счет собственных средств в 2022 году план по расходам перераспределен по обращениям администрации и подведомственных учреждений:</w:t>
      </w:r>
    </w:p>
    <w:p w14:paraId="50D6668A" w14:textId="4C28A70E" w:rsidR="00EC1123" w:rsidRDefault="00EC1123" w:rsidP="00EF663C">
      <w:pPr>
        <w:spacing w:line="276" w:lineRule="auto"/>
        <w:jc w:val="both"/>
        <w:rPr>
          <w:b/>
          <w:bCs/>
          <w:i/>
          <w:iCs/>
          <w:sz w:val="26"/>
          <w:szCs w:val="26"/>
        </w:rPr>
      </w:pPr>
    </w:p>
    <w:p w14:paraId="3D29EC86" w14:textId="77777777" w:rsidR="00EC1123" w:rsidRPr="00EC1123" w:rsidRDefault="00EC1123" w:rsidP="00EC1123">
      <w:pPr>
        <w:spacing w:line="276" w:lineRule="auto"/>
        <w:jc w:val="center"/>
        <w:rPr>
          <w:sz w:val="26"/>
          <w:szCs w:val="26"/>
        </w:rPr>
      </w:pPr>
      <w:r w:rsidRPr="00EC1123">
        <w:rPr>
          <w:sz w:val="26"/>
          <w:szCs w:val="26"/>
        </w:rPr>
        <w:t>2023 год</w:t>
      </w:r>
    </w:p>
    <w:p w14:paraId="0C63AF64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674C5994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 xml:space="preserve"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</w:t>
      </w:r>
      <w:r w:rsidRPr="00EC1123">
        <w:rPr>
          <w:sz w:val="26"/>
          <w:szCs w:val="26"/>
        </w:rPr>
        <w:lastRenderedPageBreak/>
        <w:t>между отраслевыми министерствами Московской области и администрацией городского округа Истра.</w:t>
      </w:r>
    </w:p>
    <w:p w14:paraId="77158331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0F56D562" w14:textId="77777777" w:rsidR="00EC1123" w:rsidRPr="00EC1123" w:rsidRDefault="00EC1123" w:rsidP="00EC1123">
      <w:pPr>
        <w:spacing w:line="276" w:lineRule="auto"/>
        <w:jc w:val="center"/>
        <w:rPr>
          <w:sz w:val="26"/>
          <w:szCs w:val="26"/>
        </w:rPr>
      </w:pPr>
      <w:r w:rsidRPr="00EC1123">
        <w:rPr>
          <w:sz w:val="26"/>
          <w:szCs w:val="26"/>
        </w:rPr>
        <w:t>2024 год</w:t>
      </w:r>
    </w:p>
    <w:p w14:paraId="1144B758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143A5AE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Плановые назначения за счет собственных средств перераспределены в муниципальных программах для приведения в соответствие расходов по соглашениям, заключенным между отраслевыми министерствами Московской области и администрацией городского округа Истра.</w:t>
      </w:r>
    </w:p>
    <w:p w14:paraId="1DBEF32B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1836D85" w14:textId="35A5EC2F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 xml:space="preserve">Дефицит бюджета городского округа Истра на 2022 год составит  </w:t>
      </w:r>
      <w:r w:rsidRPr="00EC1123">
        <w:rPr>
          <w:b/>
          <w:bCs/>
          <w:sz w:val="26"/>
          <w:szCs w:val="26"/>
        </w:rPr>
        <w:t>631 7</w:t>
      </w:r>
      <w:r w:rsidR="001C2D37">
        <w:rPr>
          <w:b/>
          <w:bCs/>
          <w:sz w:val="26"/>
          <w:szCs w:val="26"/>
        </w:rPr>
        <w:t>5</w:t>
      </w:r>
      <w:r w:rsidRPr="00EC1123">
        <w:rPr>
          <w:b/>
          <w:bCs/>
          <w:sz w:val="26"/>
          <w:szCs w:val="26"/>
        </w:rPr>
        <w:t>5,</w:t>
      </w:r>
      <w:r w:rsidR="001C2D37">
        <w:rPr>
          <w:b/>
          <w:bCs/>
          <w:sz w:val="26"/>
          <w:szCs w:val="26"/>
        </w:rPr>
        <w:t>3</w:t>
      </w:r>
      <w:r w:rsidRPr="00EC1123">
        <w:rPr>
          <w:b/>
          <w:bCs/>
          <w:sz w:val="26"/>
          <w:szCs w:val="26"/>
        </w:rPr>
        <w:t xml:space="preserve"> тыс. рублей</w:t>
      </w:r>
      <w:r w:rsidRPr="00EC1123">
        <w:rPr>
          <w:sz w:val="26"/>
          <w:szCs w:val="26"/>
        </w:rPr>
        <w:t>.</w:t>
      </w:r>
    </w:p>
    <w:p w14:paraId="6A0D6A4B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1FB3BD6D" w14:textId="77777777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</w:p>
    <w:p w14:paraId="4D76D3F1" w14:textId="03EC58B8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И.о.</w:t>
      </w:r>
      <w:r w:rsidR="001C2D37">
        <w:rPr>
          <w:sz w:val="26"/>
          <w:szCs w:val="26"/>
        </w:rPr>
        <w:t xml:space="preserve"> </w:t>
      </w:r>
      <w:r w:rsidRPr="00EC1123">
        <w:rPr>
          <w:sz w:val="26"/>
          <w:szCs w:val="26"/>
        </w:rPr>
        <w:t xml:space="preserve">начальника Управления по финансам и </w:t>
      </w:r>
    </w:p>
    <w:p w14:paraId="4E9DA5A4" w14:textId="65CD742B" w:rsidR="00EC1123" w:rsidRPr="00EC1123" w:rsidRDefault="00EC1123" w:rsidP="00EC1123">
      <w:pPr>
        <w:spacing w:line="276" w:lineRule="auto"/>
        <w:jc w:val="both"/>
        <w:rPr>
          <w:sz w:val="26"/>
          <w:szCs w:val="26"/>
        </w:rPr>
      </w:pPr>
      <w:r w:rsidRPr="00EC1123">
        <w:rPr>
          <w:sz w:val="26"/>
          <w:szCs w:val="26"/>
        </w:rPr>
        <w:t>казначейству городского округа Истра</w:t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Pr="00EC1123">
        <w:rPr>
          <w:sz w:val="26"/>
          <w:szCs w:val="26"/>
        </w:rPr>
        <w:tab/>
      </w:r>
      <w:r w:rsidR="00C22C64">
        <w:rPr>
          <w:sz w:val="26"/>
          <w:szCs w:val="26"/>
        </w:rPr>
        <w:t xml:space="preserve">       О.Н. Юрьева</w:t>
      </w:r>
    </w:p>
    <w:sectPr w:rsidR="00EC1123" w:rsidRPr="00EC1123" w:rsidSect="00BD0335">
      <w:footerReference w:type="default" r:id="rId8"/>
      <w:pgSz w:w="11906" w:h="16838"/>
      <w:pgMar w:top="851" w:right="851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33095" w14:textId="77777777" w:rsidR="003A2E44" w:rsidRDefault="003A2E44">
      <w:r>
        <w:separator/>
      </w:r>
    </w:p>
  </w:endnote>
  <w:endnote w:type="continuationSeparator" w:id="0">
    <w:p w14:paraId="6D651A7D" w14:textId="77777777" w:rsidR="003A2E44" w:rsidRDefault="003A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0275301"/>
      <w:docPartObj>
        <w:docPartGallery w:val="Page Numbers (Bottom of Page)"/>
        <w:docPartUnique/>
      </w:docPartObj>
    </w:sdtPr>
    <w:sdtContent>
      <w:p w14:paraId="076791FC" w14:textId="77777777" w:rsidR="000E0F37" w:rsidRDefault="00DC7A8E">
        <w:pPr>
          <w:pStyle w:val="a4"/>
          <w:jc w:val="right"/>
        </w:pPr>
        <w:r>
          <w:rPr>
            <w:noProof/>
          </w:rPr>
          <w:fldChar w:fldCharType="begin"/>
        </w:r>
        <w:r w:rsidR="000E0F37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F0C7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B581C28" w14:textId="77777777" w:rsidR="000E0F37" w:rsidRDefault="000E0F37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05A74" w14:textId="77777777" w:rsidR="003A2E44" w:rsidRDefault="003A2E44">
      <w:r>
        <w:separator/>
      </w:r>
    </w:p>
  </w:footnote>
  <w:footnote w:type="continuationSeparator" w:id="0">
    <w:p w14:paraId="48FA0D8C" w14:textId="77777777" w:rsidR="003A2E44" w:rsidRDefault="003A2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41983"/>
    <w:multiLevelType w:val="hybridMultilevel"/>
    <w:tmpl w:val="793460F0"/>
    <w:lvl w:ilvl="0" w:tplc="E5D6CA6E">
      <w:start w:val="2021"/>
      <w:numFmt w:val="decimal"/>
      <w:lvlText w:val="%1"/>
      <w:lvlJc w:val="left"/>
      <w:pPr>
        <w:ind w:left="6199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1" w15:restartNumberingAfterBreak="0">
    <w:nsid w:val="28435813"/>
    <w:multiLevelType w:val="hybridMultilevel"/>
    <w:tmpl w:val="19FC3A50"/>
    <w:lvl w:ilvl="0" w:tplc="8FC4D2DA">
      <w:start w:val="2020"/>
      <w:numFmt w:val="decimal"/>
      <w:lvlText w:val="%1"/>
      <w:lvlJc w:val="left"/>
      <w:pPr>
        <w:ind w:left="6211" w:hanging="540"/>
      </w:pPr>
      <w:rPr>
        <w:rFonts w:hint="default"/>
        <w:b/>
        <w:sz w:val="27"/>
      </w:rPr>
    </w:lvl>
    <w:lvl w:ilvl="1" w:tplc="04190019" w:tentative="1">
      <w:start w:val="1"/>
      <w:numFmt w:val="lowerLetter"/>
      <w:lvlText w:val="%2."/>
      <w:lvlJc w:val="left"/>
      <w:pPr>
        <w:ind w:left="6751" w:hanging="360"/>
      </w:pPr>
    </w:lvl>
    <w:lvl w:ilvl="2" w:tplc="0419001B" w:tentative="1">
      <w:start w:val="1"/>
      <w:numFmt w:val="lowerRoman"/>
      <w:lvlText w:val="%3."/>
      <w:lvlJc w:val="right"/>
      <w:pPr>
        <w:ind w:left="7471" w:hanging="180"/>
      </w:pPr>
    </w:lvl>
    <w:lvl w:ilvl="3" w:tplc="0419000F" w:tentative="1">
      <w:start w:val="1"/>
      <w:numFmt w:val="decimal"/>
      <w:lvlText w:val="%4."/>
      <w:lvlJc w:val="left"/>
      <w:pPr>
        <w:ind w:left="8191" w:hanging="360"/>
      </w:pPr>
    </w:lvl>
    <w:lvl w:ilvl="4" w:tplc="04190019" w:tentative="1">
      <w:start w:val="1"/>
      <w:numFmt w:val="lowerLetter"/>
      <w:lvlText w:val="%5."/>
      <w:lvlJc w:val="left"/>
      <w:pPr>
        <w:ind w:left="8911" w:hanging="360"/>
      </w:pPr>
    </w:lvl>
    <w:lvl w:ilvl="5" w:tplc="0419001B" w:tentative="1">
      <w:start w:val="1"/>
      <w:numFmt w:val="lowerRoman"/>
      <w:lvlText w:val="%6."/>
      <w:lvlJc w:val="right"/>
      <w:pPr>
        <w:ind w:left="9631" w:hanging="180"/>
      </w:pPr>
    </w:lvl>
    <w:lvl w:ilvl="6" w:tplc="0419000F" w:tentative="1">
      <w:start w:val="1"/>
      <w:numFmt w:val="decimal"/>
      <w:lvlText w:val="%7."/>
      <w:lvlJc w:val="left"/>
      <w:pPr>
        <w:ind w:left="10351" w:hanging="360"/>
      </w:pPr>
    </w:lvl>
    <w:lvl w:ilvl="7" w:tplc="04190019" w:tentative="1">
      <w:start w:val="1"/>
      <w:numFmt w:val="lowerLetter"/>
      <w:lvlText w:val="%8."/>
      <w:lvlJc w:val="left"/>
      <w:pPr>
        <w:ind w:left="11071" w:hanging="360"/>
      </w:pPr>
    </w:lvl>
    <w:lvl w:ilvl="8" w:tplc="0419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2" w15:restartNumberingAfterBreak="0">
    <w:nsid w:val="2F9517BD"/>
    <w:multiLevelType w:val="hybridMultilevel"/>
    <w:tmpl w:val="7FBE43E2"/>
    <w:lvl w:ilvl="0" w:tplc="9FFE52D4">
      <w:start w:val="3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FE741FC"/>
    <w:multiLevelType w:val="hybridMultilevel"/>
    <w:tmpl w:val="C7B4F5AC"/>
    <w:lvl w:ilvl="0" w:tplc="7842188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F7CCF"/>
    <w:multiLevelType w:val="multilevel"/>
    <w:tmpl w:val="71D6BCA8"/>
    <w:lvl w:ilvl="0">
      <w:start w:val="1"/>
      <w:numFmt w:val="decimal"/>
      <w:lvlText w:val="%1."/>
      <w:lvlJc w:val="left"/>
      <w:pPr>
        <w:ind w:left="10142" w:hanging="360"/>
      </w:pPr>
      <w:rPr>
        <w:rFonts w:hint="default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B1D6D88"/>
    <w:multiLevelType w:val="hybridMultilevel"/>
    <w:tmpl w:val="5FBE5454"/>
    <w:lvl w:ilvl="0" w:tplc="9178517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FC3AC4"/>
    <w:multiLevelType w:val="hybridMultilevel"/>
    <w:tmpl w:val="7D362258"/>
    <w:lvl w:ilvl="0" w:tplc="C85E599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370EC9"/>
    <w:multiLevelType w:val="hybridMultilevel"/>
    <w:tmpl w:val="6F826E2C"/>
    <w:lvl w:ilvl="0" w:tplc="ED78A2B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20206">
    <w:abstractNumId w:val="4"/>
  </w:num>
  <w:num w:numId="2" w16cid:durableId="1926301357">
    <w:abstractNumId w:val="5"/>
  </w:num>
  <w:num w:numId="3" w16cid:durableId="370418415">
    <w:abstractNumId w:val="7"/>
  </w:num>
  <w:num w:numId="4" w16cid:durableId="1699087226">
    <w:abstractNumId w:val="1"/>
  </w:num>
  <w:num w:numId="5" w16cid:durableId="243613980">
    <w:abstractNumId w:val="3"/>
  </w:num>
  <w:num w:numId="6" w16cid:durableId="1962809346">
    <w:abstractNumId w:val="0"/>
  </w:num>
  <w:num w:numId="7" w16cid:durableId="789981931">
    <w:abstractNumId w:val="6"/>
  </w:num>
  <w:num w:numId="8" w16cid:durableId="12416765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408C"/>
    <w:rsid w:val="00000BDF"/>
    <w:rsid w:val="0000615D"/>
    <w:rsid w:val="00006216"/>
    <w:rsid w:val="000063B1"/>
    <w:rsid w:val="00007122"/>
    <w:rsid w:val="0001177E"/>
    <w:rsid w:val="00011F49"/>
    <w:rsid w:val="000127A9"/>
    <w:rsid w:val="000233FA"/>
    <w:rsid w:val="000236E6"/>
    <w:rsid w:val="00023FAE"/>
    <w:rsid w:val="00024CD1"/>
    <w:rsid w:val="000300C5"/>
    <w:rsid w:val="00030E8A"/>
    <w:rsid w:val="00033675"/>
    <w:rsid w:val="000408E6"/>
    <w:rsid w:val="00043FEF"/>
    <w:rsid w:val="000455B3"/>
    <w:rsid w:val="00046C1E"/>
    <w:rsid w:val="00053B59"/>
    <w:rsid w:val="000547D3"/>
    <w:rsid w:val="00054AC3"/>
    <w:rsid w:val="00061DB6"/>
    <w:rsid w:val="00062473"/>
    <w:rsid w:val="000626C2"/>
    <w:rsid w:val="00063268"/>
    <w:rsid w:val="00066A62"/>
    <w:rsid w:val="00067768"/>
    <w:rsid w:val="00071555"/>
    <w:rsid w:val="00071AAA"/>
    <w:rsid w:val="000732FB"/>
    <w:rsid w:val="000734EA"/>
    <w:rsid w:val="00074AC0"/>
    <w:rsid w:val="00082CDF"/>
    <w:rsid w:val="00087A3E"/>
    <w:rsid w:val="000902AA"/>
    <w:rsid w:val="000913DE"/>
    <w:rsid w:val="0009152D"/>
    <w:rsid w:val="000969CF"/>
    <w:rsid w:val="000A1523"/>
    <w:rsid w:val="000B271A"/>
    <w:rsid w:val="000B444F"/>
    <w:rsid w:val="000B5AB8"/>
    <w:rsid w:val="000B61D4"/>
    <w:rsid w:val="000C2AA4"/>
    <w:rsid w:val="000C402F"/>
    <w:rsid w:val="000C5D5B"/>
    <w:rsid w:val="000C6084"/>
    <w:rsid w:val="000D3DAB"/>
    <w:rsid w:val="000D5552"/>
    <w:rsid w:val="000D6AFD"/>
    <w:rsid w:val="000E085C"/>
    <w:rsid w:val="000E0F37"/>
    <w:rsid w:val="000E171B"/>
    <w:rsid w:val="000E4933"/>
    <w:rsid w:val="000E59C8"/>
    <w:rsid w:val="000F1EF5"/>
    <w:rsid w:val="000F542F"/>
    <w:rsid w:val="000F5DBC"/>
    <w:rsid w:val="000F635C"/>
    <w:rsid w:val="00112446"/>
    <w:rsid w:val="00113A20"/>
    <w:rsid w:val="00114BFE"/>
    <w:rsid w:val="00130E1B"/>
    <w:rsid w:val="00132039"/>
    <w:rsid w:val="00132424"/>
    <w:rsid w:val="00135296"/>
    <w:rsid w:val="0014275B"/>
    <w:rsid w:val="00142A6A"/>
    <w:rsid w:val="0014373B"/>
    <w:rsid w:val="00143F9A"/>
    <w:rsid w:val="00144435"/>
    <w:rsid w:val="00145268"/>
    <w:rsid w:val="00146510"/>
    <w:rsid w:val="00153BB5"/>
    <w:rsid w:val="00154066"/>
    <w:rsid w:val="00157C24"/>
    <w:rsid w:val="0016130B"/>
    <w:rsid w:val="00163DF2"/>
    <w:rsid w:val="0016663E"/>
    <w:rsid w:val="00170118"/>
    <w:rsid w:val="001727EA"/>
    <w:rsid w:val="00176621"/>
    <w:rsid w:val="00177AF6"/>
    <w:rsid w:val="001814D7"/>
    <w:rsid w:val="00181FB9"/>
    <w:rsid w:val="00182D77"/>
    <w:rsid w:val="0018566C"/>
    <w:rsid w:val="001871E3"/>
    <w:rsid w:val="001873B5"/>
    <w:rsid w:val="00192903"/>
    <w:rsid w:val="00193BB8"/>
    <w:rsid w:val="001A4D51"/>
    <w:rsid w:val="001B4475"/>
    <w:rsid w:val="001B671D"/>
    <w:rsid w:val="001B68CC"/>
    <w:rsid w:val="001B7738"/>
    <w:rsid w:val="001C0C0A"/>
    <w:rsid w:val="001C19CF"/>
    <w:rsid w:val="001C23C5"/>
    <w:rsid w:val="001C2D37"/>
    <w:rsid w:val="001C6988"/>
    <w:rsid w:val="001C7DBB"/>
    <w:rsid w:val="001D1C6C"/>
    <w:rsid w:val="001E1EE0"/>
    <w:rsid w:val="001E641D"/>
    <w:rsid w:val="001E7449"/>
    <w:rsid w:val="001E7727"/>
    <w:rsid w:val="001F2DEA"/>
    <w:rsid w:val="001F3241"/>
    <w:rsid w:val="001F467D"/>
    <w:rsid w:val="002036B2"/>
    <w:rsid w:val="00203C9F"/>
    <w:rsid w:val="00212F24"/>
    <w:rsid w:val="00213155"/>
    <w:rsid w:val="00224792"/>
    <w:rsid w:val="0022735C"/>
    <w:rsid w:val="002320CB"/>
    <w:rsid w:val="00233246"/>
    <w:rsid w:val="00234616"/>
    <w:rsid w:val="00235538"/>
    <w:rsid w:val="0025324A"/>
    <w:rsid w:val="00255863"/>
    <w:rsid w:val="00257D61"/>
    <w:rsid w:val="00261433"/>
    <w:rsid w:val="002619AC"/>
    <w:rsid w:val="00267B27"/>
    <w:rsid w:val="002700C0"/>
    <w:rsid w:val="002702F4"/>
    <w:rsid w:val="00284D6B"/>
    <w:rsid w:val="00284F26"/>
    <w:rsid w:val="002875C4"/>
    <w:rsid w:val="00291DBA"/>
    <w:rsid w:val="002933BD"/>
    <w:rsid w:val="00297172"/>
    <w:rsid w:val="002A4012"/>
    <w:rsid w:val="002A5DD0"/>
    <w:rsid w:val="002A5F0A"/>
    <w:rsid w:val="002B1DFF"/>
    <w:rsid w:val="002B2760"/>
    <w:rsid w:val="002C3B76"/>
    <w:rsid w:val="002C6ECF"/>
    <w:rsid w:val="002D0E62"/>
    <w:rsid w:val="002D1158"/>
    <w:rsid w:val="002D44F9"/>
    <w:rsid w:val="002D746F"/>
    <w:rsid w:val="002E1C89"/>
    <w:rsid w:val="002E2EEB"/>
    <w:rsid w:val="002F5999"/>
    <w:rsid w:val="002F5C89"/>
    <w:rsid w:val="003004FC"/>
    <w:rsid w:val="00305A58"/>
    <w:rsid w:val="003111F3"/>
    <w:rsid w:val="00311257"/>
    <w:rsid w:val="0031657B"/>
    <w:rsid w:val="00316CC1"/>
    <w:rsid w:val="0032263C"/>
    <w:rsid w:val="0032556B"/>
    <w:rsid w:val="00326B54"/>
    <w:rsid w:val="003308C0"/>
    <w:rsid w:val="003371B2"/>
    <w:rsid w:val="00345093"/>
    <w:rsid w:val="00353957"/>
    <w:rsid w:val="00353F8A"/>
    <w:rsid w:val="003543BB"/>
    <w:rsid w:val="003561C1"/>
    <w:rsid w:val="00360A7F"/>
    <w:rsid w:val="00361441"/>
    <w:rsid w:val="0036384E"/>
    <w:rsid w:val="0036414E"/>
    <w:rsid w:val="003704C1"/>
    <w:rsid w:val="00372BD4"/>
    <w:rsid w:val="00383B52"/>
    <w:rsid w:val="00385FD8"/>
    <w:rsid w:val="00387FEB"/>
    <w:rsid w:val="0039151B"/>
    <w:rsid w:val="003944BC"/>
    <w:rsid w:val="003A06D4"/>
    <w:rsid w:val="003A1D27"/>
    <w:rsid w:val="003A1F7A"/>
    <w:rsid w:val="003A2E44"/>
    <w:rsid w:val="003A7C55"/>
    <w:rsid w:val="003B5411"/>
    <w:rsid w:val="003C2689"/>
    <w:rsid w:val="003D19C0"/>
    <w:rsid w:val="003D21D8"/>
    <w:rsid w:val="003D3D97"/>
    <w:rsid w:val="003D7298"/>
    <w:rsid w:val="003E036D"/>
    <w:rsid w:val="003E1D4C"/>
    <w:rsid w:val="003E6169"/>
    <w:rsid w:val="003F26A1"/>
    <w:rsid w:val="003F506C"/>
    <w:rsid w:val="003F64C0"/>
    <w:rsid w:val="004004B9"/>
    <w:rsid w:val="00402F78"/>
    <w:rsid w:val="00404A84"/>
    <w:rsid w:val="004052FC"/>
    <w:rsid w:val="00410266"/>
    <w:rsid w:val="004117C5"/>
    <w:rsid w:val="004117F8"/>
    <w:rsid w:val="004234DB"/>
    <w:rsid w:val="004321BF"/>
    <w:rsid w:val="004369A6"/>
    <w:rsid w:val="004421BD"/>
    <w:rsid w:val="004477CF"/>
    <w:rsid w:val="00450815"/>
    <w:rsid w:val="004579BD"/>
    <w:rsid w:val="00457BCE"/>
    <w:rsid w:val="00465E55"/>
    <w:rsid w:val="00467C09"/>
    <w:rsid w:val="00471256"/>
    <w:rsid w:val="0048733B"/>
    <w:rsid w:val="004900DC"/>
    <w:rsid w:val="00493840"/>
    <w:rsid w:val="00496DD5"/>
    <w:rsid w:val="004A2987"/>
    <w:rsid w:val="004A7404"/>
    <w:rsid w:val="004A7F6A"/>
    <w:rsid w:val="004B3DA0"/>
    <w:rsid w:val="004C0AA4"/>
    <w:rsid w:val="004C0F5C"/>
    <w:rsid w:val="004C0F7F"/>
    <w:rsid w:val="004C43D4"/>
    <w:rsid w:val="004C4AAC"/>
    <w:rsid w:val="004C6247"/>
    <w:rsid w:val="004D77F2"/>
    <w:rsid w:val="004D7E38"/>
    <w:rsid w:val="004E0D9F"/>
    <w:rsid w:val="004E2304"/>
    <w:rsid w:val="004F07B1"/>
    <w:rsid w:val="004F0C79"/>
    <w:rsid w:val="004F791F"/>
    <w:rsid w:val="005009FE"/>
    <w:rsid w:val="00500F45"/>
    <w:rsid w:val="005017A2"/>
    <w:rsid w:val="005065E0"/>
    <w:rsid w:val="00507B07"/>
    <w:rsid w:val="0051017D"/>
    <w:rsid w:val="00510759"/>
    <w:rsid w:val="00510F0F"/>
    <w:rsid w:val="00511254"/>
    <w:rsid w:val="00512453"/>
    <w:rsid w:val="00516C29"/>
    <w:rsid w:val="00523E10"/>
    <w:rsid w:val="00523FE4"/>
    <w:rsid w:val="0052408C"/>
    <w:rsid w:val="005306C7"/>
    <w:rsid w:val="00535120"/>
    <w:rsid w:val="00537546"/>
    <w:rsid w:val="00541006"/>
    <w:rsid w:val="005440CE"/>
    <w:rsid w:val="00544F27"/>
    <w:rsid w:val="00547EF7"/>
    <w:rsid w:val="0056015A"/>
    <w:rsid w:val="00560749"/>
    <w:rsid w:val="005608D0"/>
    <w:rsid w:val="005715C2"/>
    <w:rsid w:val="005756EB"/>
    <w:rsid w:val="005757B7"/>
    <w:rsid w:val="00575888"/>
    <w:rsid w:val="0057683D"/>
    <w:rsid w:val="00587040"/>
    <w:rsid w:val="00587C7C"/>
    <w:rsid w:val="00590634"/>
    <w:rsid w:val="00595C0D"/>
    <w:rsid w:val="005A3759"/>
    <w:rsid w:val="005B05AB"/>
    <w:rsid w:val="005C1689"/>
    <w:rsid w:val="005C16BE"/>
    <w:rsid w:val="005C228A"/>
    <w:rsid w:val="005C2575"/>
    <w:rsid w:val="005C27C7"/>
    <w:rsid w:val="005C5928"/>
    <w:rsid w:val="005C648B"/>
    <w:rsid w:val="005D1199"/>
    <w:rsid w:val="005D2DEF"/>
    <w:rsid w:val="005D3F66"/>
    <w:rsid w:val="005D75EB"/>
    <w:rsid w:val="005E1205"/>
    <w:rsid w:val="005E4141"/>
    <w:rsid w:val="005E53A1"/>
    <w:rsid w:val="005E6E64"/>
    <w:rsid w:val="005F02FE"/>
    <w:rsid w:val="005F1C0D"/>
    <w:rsid w:val="005F46FC"/>
    <w:rsid w:val="00600D80"/>
    <w:rsid w:val="00602D12"/>
    <w:rsid w:val="006049FE"/>
    <w:rsid w:val="0060663C"/>
    <w:rsid w:val="006073A6"/>
    <w:rsid w:val="0061165E"/>
    <w:rsid w:val="0061777D"/>
    <w:rsid w:val="00620DE6"/>
    <w:rsid w:val="00623571"/>
    <w:rsid w:val="00623802"/>
    <w:rsid w:val="00625D12"/>
    <w:rsid w:val="00626B2B"/>
    <w:rsid w:val="0062703E"/>
    <w:rsid w:val="006278E1"/>
    <w:rsid w:val="006349F5"/>
    <w:rsid w:val="00635E2F"/>
    <w:rsid w:val="0063763A"/>
    <w:rsid w:val="006379A3"/>
    <w:rsid w:val="00640514"/>
    <w:rsid w:val="0064457F"/>
    <w:rsid w:val="00650B86"/>
    <w:rsid w:val="00651963"/>
    <w:rsid w:val="0066016A"/>
    <w:rsid w:val="0066455A"/>
    <w:rsid w:val="006721BC"/>
    <w:rsid w:val="006743F5"/>
    <w:rsid w:val="006773B9"/>
    <w:rsid w:val="00681919"/>
    <w:rsid w:val="00696F23"/>
    <w:rsid w:val="00697471"/>
    <w:rsid w:val="006A2AA0"/>
    <w:rsid w:val="006A30A8"/>
    <w:rsid w:val="006A3D67"/>
    <w:rsid w:val="006A5424"/>
    <w:rsid w:val="006B112F"/>
    <w:rsid w:val="006B62F7"/>
    <w:rsid w:val="006B6F98"/>
    <w:rsid w:val="006D4CBF"/>
    <w:rsid w:val="006D5209"/>
    <w:rsid w:val="006D75E3"/>
    <w:rsid w:val="006E28C0"/>
    <w:rsid w:val="006E2F5A"/>
    <w:rsid w:val="006E30CE"/>
    <w:rsid w:val="006E6672"/>
    <w:rsid w:val="006E7BBD"/>
    <w:rsid w:val="006F0873"/>
    <w:rsid w:val="006F19BD"/>
    <w:rsid w:val="006F53DC"/>
    <w:rsid w:val="00701986"/>
    <w:rsid w:val="00702B38"/>
    <w:rsid w:val="00712675"/>
    <w:rsid w:val="00715339"/>
    <w:rsid w:val="00716FDC"/>
    <w:rsid w:val="00723E65"/>
    <w:rsid w:val="00730559"/>
    <w:rsid w:val="00733E79"/>
    <w:rsid w:val="00735154"/>
    <w:rsid w:val="007357C6"/>
    <w:rsid w:val="00742370"/>
    <w:rsid w:val="0075138D"/>
    <w:rsid w:val="00752A80"/>
    <w:rsid w:val="00753BFD"/>
    <w:rsid w:val="0076155C"/>
    <w:rsid w:val="007619A5"/>
    <w:rsid w:val="007637B6"/>
    <w:rsid w:val="007730E2"/>
    <w:rsid w:val="00773542"/>
    <w:rsid w:val="00781524"/>
    <w:rsid w:val="0078155F"/>
    <w:rsid w:val="00781DC5"/>
    <w:rsid w:val="007862DC"/>
    <w:rsid w:val="0078757C"/>
    <w:rsid w:val="00791B51"/>
    <w:rsid w:val="00792A5B"/>
    <w:rsid w:val="0079725C"/>
    <w:rsid w:val="007A07CA"/>
    <w:rsid w:val="007A1610"/>
    <w:rsid w:val="007C329F"/>
    <w:rsid w:val="007C463A"/>
    <w:rsid w:val="007C5532"/>
    <w:rsid w:val="007C5818"/>
    <w:rsid w:val="007C621E"/>
    <w:rsid w:val="007C6EF8"/>
    <w:rsid w:val="007E5E51"/>
    <w:rsid w:val="007E7588"/>
    <w:rsid w:val="007E7EA1"/>
    <w:rsid w:val="007E7FB5"/>
    <w:rsid w:val="007F304F"/>
    <w:rsid w:val="007F5DFE"/>
    <w:rsid w:val="007F5EB1"/>
    <w:rsid w:val="007F6202"/>
    <w:rsid w:val="008022AA"/>
    <w:rsid w:val="00803D63"/>
    <w:rsid w:val="00806818"/>
    <w:rsid w:val="00807AE2"/>
    <w:rsid w:val="00814CC8"/>
    <w:rsid w:val="0081575C"/>
    <w:rsid w:val="0082068B"/>
    <w:rsid w:val="00820C28"/>
    <w:rsid w:val="008314DF"/>
    <w:rsid w:val="008354F7"/>
    <w:rsid w:val="00835B2A"/>
    <w:rsid w:val="00843030"/>
    <w:rsid w:val="008476C4"/>
    <w:rsid w:val="008545C3"/>
    <w:rsid w:val="00855F42"/>
    <w:rsid w:val="008637F8"/>
    <w:rsid w:val="00871564"/>
    <w:rsid w:val="008739D9"/>
    <w:rsid w:val="00877825"/>
    <w:rsid w:val="008807E8"/>
    <w:rsid w:val="00884FA4"/>
    <w:rsid w:val="00886A5F"/>
    <w:rsid w:val="008930CC"/>
    <w:rsid w:val="00895429"/>
    <w:rsid w:val="008977C6"/>
    <w:rsid w:val="00897BE8"/>
    <w:rsid w:val="008A26E9"/>
    <w:rsid w:val="008A3F7D"/>
    <w:rsid w:val="008A516C"/>
    <w:rsid w:val="008B0A4B"/>
    <w:rsid w:val="008B48AA"/>
    <w:rsid w:val="008B4E40"/>
    <w:rsid w:val="008B63EE"/>
    <w:rsid w:val="008B6C78"/>
    <w:rsid w:val="008B7328"/>
    <w:rsid w:val="008B75E2"/>
    <w:rsid w:val="008C0C05"/>
    <w:rsid w:val="008C0FCD"/>
    <w:rsid w:val="008C232F"/>
    <w:rsid w:val="008C3CE7"/>
    <w:rsid w:val="008C734B"/>
    <w:rsid w:val="008D4766"/>
    <w:rsid w:val="008D5C04"/>
    <w:rsid w:val="008D66DE"/>
    <w:rsid w:val="008E43E6"/>
    <w:rsid w:val="008E577F"/>
    <w:rsid w:val="008F0DCC"/>
    <w:rsid w:val="008F1A72"/>
    <w:rsid w:val="008F2177"/>
    <w:rsid w:val="00900581"/>
    <w:rsid w:val="00900DCE"/>
    <w:rsid w:val="00903780"/>
    <w:rsid w:val="009043C6"/>
    <w:rsid w:val="00905481"/>
    <w:rsid w:val="00907875"/>
    <w:rsid w:val="0091130E"/>
    <w:rsid w:val="00915356"/>
    <w:rsid w:val="009161ED"/>
    <w:rsid w:val="0091705A"/>
    <w:rsid w:val="009203A9"/>
    <w:rsid w:val="00925188"/>
    <w:rsid w:val="00925FA6"/>
    <w:rsid w:val="00927C6D"/>
    <w:rsid w:val="00933878"/>
    <w:rsid w:val="00940F51"/>
    <w:rsid w:val="00941A7C"/>
    <w:rsid w:val="00941FB1"/>
    <w:rsid w:val="00943ABC"/>
    <w:rsid w:val="009515AB"/>
    <w:rsid w:val="00957CD4"/>
    <w:rsid w:val="00962428"/>
    <w:rsid w:val="009632E6"/>
    <w:rsid w:val="009678C0"/>
    <w:rsid w:val="00967BBD"/>
    <w:rsid w:val="00970A8B"/>
    <w:rsid w:val="00972B01"/>
    <w:rsid w:val="00980D59"/>
    <w:rsid w:val="009825E9"/>
    <w:rsid w:val="00984FE0"/>
    <w:rsid w:val="0098589A"/>
    <w:rsid w:val="00987F33"/>
    <w:rsid w:val="0099339F"/>
    <w:rsid w:val="0099460C"/>
    <w:rsid w:val="009952F2"/>
    <w:rsid w:val="00995ECD"/>
    <w:rsid w:val="009977A1"/>
    <w:rsid w:val="00997985"/>
    <w:rsid w:val="009A080B"/>
    <w:rsid w:val="009A429F"/>
    <w:rsid w:val="009A5940"/>
    <w:rsid w:val="009A6AED"/>
    <w:rsid w:val="009B02E3"/>
    <w:rsid w:val="009B29C1"/>
    <w:rsid w:val="009C5A61"/>
    <w:rsid w:val="009C6EA2"/>
    <w:rsid w:val="009D2590"/>
    <w:rsid w:val="009D3E6F"/>
    <w:rsid w:val="009D671F"/>
    <w:rsid w:val="009D76CF"/>
    <w:rsid w:val="009E49A1"/>
    <w:rsid w:val="009E6F9E"/>
    <w:rsid w:val="009F71A2"/>
    <w:rsid w:val="009F74FB"/>
    <w:rsid w:val="00A00ABC"/>
    <w:rsid w:val="00A0151B"/>
    <w:rsid w:val="00A03BAC"/>
    <w:rsid w:val="00A045C2"/>
    <w:rsid w:val="00A073A7"/>
    <w:rsid w:val="00A12ECF"/>
    <w:rsid w:val="00A16ED8"/>
    <w:rsid w:val="00A17FE1"/>
    <w:rsid w:val="00A220E3"/>
    <w:rsid w:val="00A226E8"/>
    <w:rsid w:val="00A2483C"/>
    <w:rsid w:val="00A25754"/>
    <w:rsid w:val="00A26B27"/>
    <w:rsid w:val="00A32286"/>
    <w:rsid w:val="00A3401C"/>
    <w:rsid w:val="00A3557D"/>
    <w:rsid w:val="00A401B3"/>
    <w:rsid w:val="00A4154A"/>
    <w:rsid w:val="00A435A5"/>
    <w:rsid w:val="00A52835"/>
    <w:rsid w:val="00A541F1"/>
    <w:rsid w:val="00A5436A"/>
    <w:rsid w:val="00A57674"/>
    <w:rsid w:val="00A61642"/>
    <w:rsid w:val="00A61B33"/>
    <w:rsid w:val="00A64437"/>
    <w:rsid w:val="00A64FEC"/>
    <w:rsid w:val="00A667A6"/>
    <w:rsid w:val="00A74DD2"/>
    <w:rsid w:val="00A92C4F"/>
    <w:rsid w:val="00A930F8"/>
    <w:rsid w:val="00AB328B"/>
    <w:rsid w:val="00AB586C"/>
    <w:rsid w:val="00AB5C9B"/>
    <w:rsid w:val="00AC6352"/>
    <w:rsid w:val="00AC64E0"/>
    <w:rsid w:val="00AC7DD7"/>
    <w:rsid w:val="00AD2606"/>
    <w:rsid w:val="00AD27B4"/>
    <w:rsid w:val="00AD3183"/>
    <w:rsid w:val="00AE01C6"/>
    <w:rsid w:val="00AE7DC3"/>
    <w:rsid w:val="00AF2A22"/>
    <w:rsid w:val="00AF4F37"/>
    <w:rsid w:val="00AF6370"/>
    <w:rsid w:val="00B023A5"/>
    <w:rsid w:val="00B03737"/>
    <w:rsid w:val="00B0431C"/>
    <w:rsid w:val="00B04711"/>
    <w:rsid w:val="00B20F5D"/>
    <w:rsid w:val="00B22980"/>
    <w:rsid w:val="00B2569D"/>
    <w:rsid w:val="00B264BA"/>
    <w:rsid w:val="00B351AE"/>
    <w:rsid w:val="00B41570"/>
    <w:rsid w:val="00B4556F"/>
    <w:rsid w:val="00B466B7"/>
    <w:rsid w:val="00B47A70"/>
    <w:rsid w:val="00B55720"/>
    <w:rsid w:val="00B55D00"/>
    <w:rsid w:val="00B575BB"/>
    <w:rsid w:val="00B62B46"/>
    <w:rsid w:val="00B636FF"/>
    <w:rsid w:val="00B63DEC"/>
    <w:rsid w:val="00B70A3B"/>
    <w:rsid w:val="00B74E1E"/>
    <w:rsid w:val="00B76E87"/>
    <w:rsid w:val="00B84354"/>
    <w:rsid w:val="00B84A0A"/>
    <w:rsid w:val="00B85336"/>
    <w:rsid w:val="00B92543"/>
    <w:rsid w:val="00BA00C7"/>
    <w:rsid w:val="00BB000C"/>
    <w:rsid w:val="00BB3C94"/>
    <w:rsid w:val="00BB458A"/>
    <w:rsid w:val="00BB569D"/>
    <w:rsid w:val="00BB711D"/>
    <w:rsid w:val="00BD0335"/>
    <w:rsid w:val="00BD16C3"/>
    <w:rsid w:val="00BD1F31"/>
    <w:rsid w:val="00BD400C"/>
    <w:rsid w:val="00BD6FAB"/>
    <w:rsid w:val="00BD7239"/>
    <w:rsid w:val="00BE101A"/>
    <w:rsid w:val="00BE11B2"/>
    <w:rsid w:val="00BE1D3C"/>
    <w:rsid w:val="00BE5ED8"/>
    <w:rsid w:val="00BF136F"/>
    <w:rsid w:val="00BF21B7"/>
    <w:rsid w:val="00C00059"/>
    <w:rsid w:val="00C02F51"/>
    <w:rsid w:val="00C04DBD"/>
    <w:rsid w:val="00C13B61"/>
    <w:rsid w:val="00C17178"/>
    <w:rsid w:val="00C22C64"/>
    <w:rsid w:val="00C2666F"/>
    <w:rsid w:val="00C30FD0"/>
    <w:rsid w:val="00C3105A"/>
    <w:rsid w:val="00C319DA"/>
    <w:rsid w:val="00C32DD4"/>
    <w:rsid w:val="00C3771E"/>
    <w:rsid w:val="00C448EF"/>
    <w:rsid w:val="00C46AE0"/>
    <w:rsid w:val="00C53834"/>
    <w:rsid w:val="00C54A76"/>
    <w:rsid w:val="00C54FF5"/>
    <w:rsid w:val="00C60CCE"/>
    <w:rsid w:val="00C6141F"/>
    <w:rsid w:val="00C61ED7"/>
    <w:rsid w:val="00C6427A"/>
    <w:rsid w:val="00C669D1"/>
    <w:rsid w:val="00C66ACA"/>
    <w:rsid w:val="00C73A80"/>
    <w:rsid w:val="00C77084"/>
    <w:rsid w:val="00C77CE1"/>
    <w:rsid w:val="00C81F21"/>
    <w:rsid w:val="00C86A40"/>
    <w:rsid w:val="00C86E61"/>
    <w:rsid w:val="00C87E3E"/>
    <w:rsid w:val="00C90E00"/>
    <w:rsid w:val="00C91F32"/>
    <w:rsid w:val="00CA6E43"/>
    <w:rsid w:val="00CB3E50"/>
    <w:rsid w:val="00CC0215"/>
    <w:rsid w:val="00CC1A73"/>
    <w:rsid w:val="00CC2490"/>
    <w:rsid w:val="00CC4B0B"/>
    <w:rsid w:val="00CC613D"/>
    <w:rsid w:val="00CC73EB"/>
    <w:rsid w:val="00CC7DF1"/>
    <w:rsid w:val="00CD22C2"/>
    <w:rsid w:val="00CD6713"/>
    <w:rsid w:val="00CE1827"/>
    <w:rsid w:val="00CE1E3D"/>
    <w:rsid w:val="00CE2250"/>
    <w:rsid w:val="00CE2BED"/>
    <w:rsid w:val="00CE7BCB"/>
    <w:rsid w:val="00CF1EB7"/>
    <w:rsid w:val="00CF24B8"/>
    <w:rsid w:val="00D0010E"/>
    <w:rsid w:val="00D00987"/>
    <w:rsid w:val="00D065BE"/>
    <w:rsid w:val="00D162E7"/>
    <w:rsid w:val="00D25050"/>
    <w:rsid w:val="00D279C9"/>
    <w:rsid w:val="00D30775"/>
    <w:rsid w:val="00D31108"/>
    <w:rsid w:val="00D329B1"/>
    <w:rsid w:val="00D346CC"/>
    <w:rsid w:val="00D40071"/>
    <w:rsid w:val="00D46937"/>
    <w:rsid w:val="00D51779"/>
    <w:rsid w:val="00D52038"/>
    <w:rsid w:val="00D53F6E"/>
    <w:rsid w:val="00D546F2"/>
    <w:rsid w:val="00D54B8E"/>
    <w:rsid w:val="00D56E18"/>
    <w:rsid w:val="00D63454"/>
    <w:rsid w:val="00D659BF"/>
    <w:rsid w:val="00D806FE"/>
    <w:rsid w:val="00D81E7A"/>
    <w:rsid w:val="00D8626D"/>
    <w:rsid w:val="00D9132E"/>
    <w:rsid w:val="00D92762"/>
    <w:rsid w:val="00D932A5"/>
    <w:rsid w:val="00D93CFD"/>
    <w:rsid w:val="00D946DA"/>
    <w:rsid w:val="00D9642A"/>
    <w:rsid w:val="00D97294"/>
    <w:rsid w:val="00DA0C7E"/>
    <w:rsid w:val="00DA3768"/>
    <w:rsid w:val="00DA4282"/>
    <w:rsid w:val="00DA6FF0"/>
    <w:rsid w:val="00DB1F15"/>
    <w:rsid w:val="00DB5676"/>
    <w:rsid w:val="00DB6619"/>
    <w:rsid w:val="00DB6C89"/>
    <w:rsid w:val="00DB7678"/>
    <w:rsid w:val="00DB79FA"/>
    <w:rsid w:val="00DC2CFC"/>
    <w:rsid w:val="00DC7A8E"/>
    <w:rsid w:val="00DD1C9A"/>
    <w:rsid w:val="00DE30CD"/>
    <w:rsid w:val="00DE4075"/>
    <w:rsid w:val="00DE44D8"/>
    <w:rsid w:val="00DE453D"/>
    <w:rsid w:val="00DE58B8"/>
    <w:rsid w:val="00DF059F"/>
    <w:rsid w:val="00DF2082"/>
    <w:rsid w:val="00DF2D5F"/>
    <w:rsid w:val="00DF4219"/>
    <w:rsid w:val="00DF52DF"/>
    <w:rsid w:val="00DF6594"/>
    <w:rsid w:val="00E0192B"/>
    <w:rsid w:val="00E07033"/>
    <w:rsid w:val="00E1303D"/>
    <w:rsid w:val="00E21C07"/>
    <w:rsid w:val="00E21D54"/>
    <w:rsid w:val="00E249B8"/>
    <w:rsid w:val="00E26FA1"/>
    <w:rsid w:val="00E315D5"/>
    <w:rsid w:val="00E320F5"/>
    <w:rsid w:val="00E32DBE"/>
    <w:rsid w:val="00E34792"/>
    <w:rsid w:val="00E426E2"/>
    <w:rsid w:val="00E428A6"/>
    <w:rsid w:val="00E42E8C"/>
    <w:rsid w:val="00E42EEE"/>
    <w:rsid w:val="00E46E2D"/>
    <w:rsid w:val="00E50B93"/>
    <w:rsid w:val="00E5430A"/>
    <w:rsid w:val="00E57FB8"/>
    <w:rsid w:val="00E76B2D"/>
    <w:rsid w:val="00E849C1"/>
    <w:rsid w:val="00E85431"/>
    <w:rsid w:val="00E86FB1"/>
    <w:rsid w:val="00E91E64"/>
    <w:rsid w:val="00E93AE8"/>
    <w:rsid w:val="00E94993"/>
    <w:rsid w:val="00E9599C"/>
    <w:rsid w:val="00EB2B9D"/>
    <w:rsid w:val="00EB3511"/>
    <w:rsid w:val="00EB47F2"/>
    <w:rsid w:val="00EB48F3"/>
    <w:rsid w:val="00EB7456"/>
    <w:rsid w:val="00EC1123"/>
    <w:rsid w:val="00EC1193"/>
    <w:rsid w:val="00EC2841"/>
    <w:rsid w:val="00EC3015"/>
    <w:rsid w:val="00EC5622"/>
    <w:rsid w:val="00EC5C6F"/>
    <w:rsid w:val="00ED0B27"/>
    <w:rsid w:val="00ED210A"/>
    <w:rsid w:val="00ED4E2A"/>
    <w:rsid w:val="00EE090A"/>
    <w:rsid w:val="00EE18CF"/>
    <w:rsid w:val="00EE3872"/>
    <w:rsid w:val="00EE700F"/>
    <w:rsid w:val="00EE76AA"/>
    <w:rsid w:val="00EF056A"/>
    <w:rsid w:val="00EF2A15"/>
    <w:rsid w:val="00EF4BD5"/>
    <w:rsid w:val="00EF663C"/>
    <w:rsid w:val="00F01F82"/>
    <w:rsid w:val="00F052CD"/>
    <w:rsid w:val="00F0685E"/>
    <w:rsid w:val="00F10BAC"/>
    <w:rsid w:val="00F15676"/>
    <w:rsid w:val="00F2163E"/>
    <w:rsid w:val="00F226B3"/>
    <w:rsid w:val="00F23094"/>
    <w:rsid w:val="00F31D65"/>
    <w:rsid w:val="00F42DA8"/>
    <w:rsid w:val="00F52F51"/>
    <w:rsid w:val="00F54E37"/>
    <w:rsid w:val="00F554DE"/>
    <w:rsid w:val="00F561E9"/>
    <w:rsid w:val="00F60D83"/>
    <w:rsid w:val="00F65803"/>
    <w:rsid w:val="00F65D87"/>
    <w:rsid w:val="00F67793"/>
    <w:rsid w:val="00F70E6A"/>
    <w:rsid w:val="00F7119E"/>
    <w:rsid w:val="00F80D38"/>
    <w:rsid w:val="00F86385"/>
    <w:rsid w:val="00F90EA3"/>
    <w:rsid w:val="00F91750"/>
    <w:rsid w:val="00F95351"/>
    <w:rsid w:val="00FA2EBC"/>
    <w:rsid w:val="00FA3146"/>
    <w:rsid w:val="00FA34D9"/>
    <w:rsid w:val="00FA487F"/>
    <w:rsid w:val="00FA67EF"/>
    <w:rsid w:val="00FB346C"/>
    <w:rsid w:val="00FB506F"/>
    <w:rsid w:val="00FB686C"/>
    <w:rsid w:val="00FB6B6D"/>
    <w:rsid w:val="00FB7C63"/>
    <w:rsid w:val="00FC04E7"/>
    <w:rsid w:val="00FC14B8"/>
    <w:rsid w:val="00FC2508"/>
    <w:rsid w:val="00FC5ED3"/>
    <w:rsid w:val="00FC7B52"/>
    <w:rsid w:val="00FD0493"/>
    <w:rsid w:val="00FD178A"/>
    <w:rsid w:val="00FD32F9"/>
    <w:rsid w:val="00FD4B26"/>
    <w:rsid w:val="00FD724C"/>
    <w:rsid w:val="00FE01D1"/>
    <w:rsid w:val="00FE3856"/>
    <w:rsid w:val="00FE46D5"/>
    <w:rsid w:val="00FE5090"/>
    <w:rsid w:val="00FE5910"/>
    <w:rsid w:val="00FF2F16"/>
    <w:rsid w:val="00FF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FCBDA"/>
  <w15:docId w15:val="{88F92204-2F26-4B51-A8E7-545349933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807E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408C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52408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5240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00D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00D8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krista-excel-wrapper-spancontainer">
    <w:name w:val="krista-excel-wrapper-spancontainer"/>
    <w:basedOn w:val="a0"/>
    <w:rsid w:val="00604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9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6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1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5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75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8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1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1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0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5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3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93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3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6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2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9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8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5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8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B52C0-C60E-4AE2-A701-08074EE81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dc:description>exif_MSED_1f5a6e8b728476883686c6258c4137516073c23095cb4d35cc15ea376ee14ef3</dc:description>
  <cp:lastModifiedBy>Марина Николасвна Емельянова</cp:lastModifiedBy>
  <cp:revision>6</cp:revision>
  <cp:lastPrinted>2022-09-16T07:09:00Z</cp:lastPrinted>
  <dcterms:created xsi:type="dcterms:W3CDTF">2022-09-20T06:22:00Z</dcterms:created>
  <dcterms:modified xsi:type="dcterms:W3CDTF">2022-09-21T10:27:00Z</dcterms:modified>
</cp:coreProperties>
</file>